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E9BC" w14:textId="77777777" w:rsidR="00B1787E" w:rsidRPr="00F52621" w:rsidRDefault="00B1787E" w:rsidP="00B1787E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bookmarkStart w:id="0" w:name="_Hlk172295608"/>
      <w:r w:rsidRPr="00F52621">
        <w:rPr>
          <w:b/>
          <w:color w:val="000000"/>
          <w:sz w:val="32"/>
          <w:szCs w:val="32"/>
        </w:rPr>
        <w:t>Идентифицирующие материалы</w:t>
      </w:r>
      <w:bookmarkEnd w:id="0"/>
    </w:p>
    <w:p w14:paraId="2A2898B5" w14:textId="23FCB198" w:rsidR="00B1787E" w:rsidRPr="002C141F" w:rsidRDefault="00B1787E" w:rsidP="00B1787E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Руководство администратора</w:t>
      </w:r>
    </w:p>
    <w:p w14:paraId="72770F33" w14:textId="16AA3022" w:rsidR="00B1787E" w:rsidRDefault="00CA386B" w:rsidP="00B1787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26DC3">
        <w:rPr>
          <w:b/>
          <w:color w:val="000000"/>
          <w:sz w:val="28"/>
          <w:szCs w:val="28"/>
        </w:rPr>
        <w:t>Модуль ЦИМ УРТ «</w:t>
      </w:r>
      <w:r w:rsidR="00D4360C" w:rsidRPr="00D4360C">
        <w:rPr>
          <w:b/>
          <w:color w:val="000000"/>
          <w:sz w:val="28"/>
          <w:szCs w:val="28"/>
        </w:rPr>
        <w:t>ФОРМИРОВАНИЕ GML</w:t>
      </w:r>
      <w:r w:rsidRPr="00326DC3">
        <w:rPr>
          <w:b/>
          <w:color w:val="000000"/>
          <w:sz w:val="28"/>
          <w:szCs w:val="28"/>
        </w:rPr>
        <w:t>»</w:t>
      </w:r>
    </w:p>
    <w:p w14:paraId="5C8F0140" w14:textId="77777777" w:rsidR="00B1787E" w:rsidRDefault="00B1787E" w:rsidP="00B1787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752FD97A" w14:textId="77777777" w:rsidR="00B1787E" w:rsidRPr="002C141F" w:rsidRDefault="00B1787E" w:rsidP="00B1787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51"/>
        <w:gridCol w:w="5539"/>
      </w:tblGrid>
      <w:tr w:rsidR="00B1787E" w:rsidRPr="002C141F" w14:paraId="63E8FE7B" w14:textId="77777777" w:rsidTr="009E4A87">
        <w:tc>
          <w:tcPr>
            <w:tcW w:w="3851" w:type="dxa"/>
          </w:tcPr>
          <w:p w14:paraId="47B7065F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C141F">
              <w:rPr>
                <w:b/>
                <w:color w:val="000000" w:themeColor="text1"/>
                <w:sz w:val="28"/>
                <w:szCs w:val="28"/>
              </w:rPr>
              <w:t>Название регистрируемой программы:</w:t>
            </w:r>
          </w:p>
          <w:p w14:paraId="537C3776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  <w:p w14:paraId="5F68989C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9" w:type="dxa"/>
          </w:tcPr>
          <w:p w14:paraId="4AB38458" w14:textId="2BCE2363" w:rsidR="00B1787E" w:rsidRPr="002C141F" w:rsidRDefault="00E6369C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26DC3">
              <w:rPr>
                <w:sz w:val="28"/>
                <w:szCs w:val="28"/>
              </w:rPr>
              <w:t>Модуль ЦИМ УРТ «</w:t>
            </w:r>
            <w:r w:rsidR="00D4360C" w:rsidRPr="00176212">
              <w:rPr>
                <w:sz w:val="28"/>
                <w:szCs w:val="28"/>
              </w:rPr>
              <w:t>ФОРМИРОВАНИЕ GML</w:t>
            </w:r>
            <w:r w:rsidRPr="00326DC3">
              <w:rPr>
                <w:sz w:val="28"/>
                <w:szCs w:val="28"/>
              </w:rPr>
              <w:t>»</w:t>
            </w:r>
          </w:p>
        </w:tc>
      </w:tr>
      <w:tr w:rsidR="00B1787E" w:rsidRPr="002C141F" w14:paraId="34B71FC2" w14:textId="77777777" w:rsidTr="009E4A87">
        <w:tc>
          <w:tcPr>
            <w:tcW w:w="3851" w:type="dxa"/>
          </w:tcPr>
          <w:p w14:paraId="7C779EB4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C141F">
              <w:rPr>
                <w:b/>
                <w:color w:val="000000" w:themeColor="text1"/>
                <w:sz w:val="28"/>
                <w:szCs w:val="28"/>
              </w:rPr>
              <w:t>Правообладатель:</w:t>
            </w:r>
          </w:p>
        </w:tc>
        <w:tc>
          <w:tcPr>
            <w:tcW w:w="5539" w:type="dxa"/>
          </w:tcPr>
          <w:p w14:paraId="6E204A81" w14:textId="77777777" w:rsidR="00B1787E" w:rsidRDefault="0073087F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3087F">
              <w:rPr>
                <w:color w:val="000000" w:themeColor="text1"/>
                <w:sz w:val="28"/>
                <w:szCs w:val="28"/>
              </w:rPr>
              <w:t>Общество с ограниченной ответственностью «Институт Территориального Планирования «Град»</w:t>
            </w:r>
          </w:p>
          <w:p w14:paraId="534FBA9E" w14:textId="3C4AC346" w:rsidR="0073087F" w:rsidRPr="002C141F" w:rsidRDefault="0073087F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787E" w:rsidRPr="002C141F" w14:paraId="31AEA36F" w14:textId="77777777" w:rsidTr="009E4A87">
        <w:tc>
          <w:tcPr>
            <w:tcW w:w="3851" w:type="dxa"/>
          </w:tcPr>
          <w:p w14:paraId="704A1F94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C141F">
              <w:rPr>
                <w:b/>
                <w:color w:val="000000" w:themeColor="text1"/>
                <w:sz w:val="28"/>
                <w:szCs w:val="28"/>
              </w:rPr>
              <w:t>Авторы:</w:t>
            </w:r>
          </w:p>
        </w:tc>
        <w:tc>
          <w:tcPr>
            <w:tcW w:w="5539" w:type="dxa"/>
          </w:tcPr>
          <w:p w14:paraId="47BEE4F0" w14:textId="77777777" w:rsidR="00D4360C" w:rsidRDefault="00D4360C" w:rsidP="00D43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CB9">
              <w:rPr>
                <w:sz w:val="28"/>
                <w:szCs w:val="28"/>
              </w:rPr>
              <w:t xml:space="preserve">Зенков Александр Александрович, </w:t>
            </w:r>
            <w:r>
              <w:rPr>
                <w:sz w:val="28"/>
                <w:szCs w:val="28"/>
              </w:rPr>
              <w:t xml:space="preserve">Омельянчук Дмитрий Александрович, </w:t>
            </w:r>
          </w:p>
          <w:p w14:paraId="0161A52E" w14:textId="77777777" w:rsidR="00D4360C" w:rsidRDefault="00D4360C" w:rsidP="00D436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 Павел Владимирович,</w:t>
            </w:r>
          </w:p>
          <w:p w14:paraId="66AA6341" w14:textId="221B1E28" w:rsidR="00E6369C" w:rsidRPr="00EB1603" w:rsidRDefault="00D4360C" w:rsidP="00D4360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Сынчевский Вадим Вячеславович</w:t>
            </w:r>
            <w:r w:rsidRPr="00EB160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1787E" w:rsidRPr="002C141F" w14:paraId="22F45CA4" w14:textId="77777777" w:rsidTr="009E4A87">
        <w:tc>
          <w:tcPr>
            <w:tcW w:w="3851" w:type="dxa"/>
          </w:tcPr>
          <w:p w14:paraId="13C0A59B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9" w:type="dxa"/>
          </w:tcPr>
          <w:p w14:paraId="609DDB56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1787E" w:rsidRPr="002C141F" w14:paraId="2CF3A9C6" w14:textId="77777777" w:rsidTr="009E4A87">
        <w:tc>
          <w:tcPr>
            <w:tcW w:w="3851" w:type="dxa"/>
          </w:tcPr>
          <w:p w14:paraId="1392D6B9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2C141F">
              <w:rPr>
                <w:b/>
                <w:color w:val="000000" w:themeColor="text1"/>
                <w:sz w:val="28"/>
                <w:szCs w:val="28"/>
              </w:rPr>
              <w:t>Техническая поддержка:</w:t>
            </w:r>
          </w:p>
        </w:tc>
        <w:tc>
          <w:tcPr>
            <w:tcW w:w="5539" w:type="dxa"/>
          </w:tcPr>
          <w:p w14:paraId="03443434" w14:textId="77777777" w:rsidR="00B1787E" w:rsidRDefault="00B1787E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8 800 505 7376</w:t>
            </w:r>
          </w:p>
          <w:p w14:paraId="6A935CD2" w14:textId="77777777" w:rsidR="00B1787E" w:rsidRPr="00E67F81" w:rsidRDefault="00B1787E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support@itpgrad.ru</w:t>
            </w:r>
          </w:p>
          <w:p w14:paraId="325CCB65" w14:textId="77777777" w:rsidR="00B1787E" w:rsidRPr="002C141F" w:rsidRDefault="00B1787E" w:rsidP="009E4A8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C141F">
              <w:rPr>
                <w:color w:val="000000" w:themeColor="text1"/>
                <w:sz w:val="28"/>
                <w:szCs w:val="28"/>
              </w:rPr>
              <w:t>9:00 – 18:00 (GMT +6)</w:t>
            </w:r>
          </w:p>
        </w:tc>
      </w:tr>
    </w:tbl>
    <w:p w14:paraId="427515B4" w14:textId="77777777" w:rsidR="00A10C4B" w:rsidRDefault="00A10C4B" w:rsidP="00B1787E">
      <w:pPr>
        <w:suppressAutoHyphens/>
      </w:pPr>
    </w:p>
    <w:p w14:paraId="03A961AC" w14:textId="77777777" w:rsidR="00B1787E" w:rsidRPr="00157D9A" w:rsidRDefault="00B1787E" w:rsidP="00A10C4B">
      <w:pPr>
        <w:suppressAutoHyphens/>
        <w:ind w:left="3119"/>
      </w:pPr>
    </w:p>
    <w:p w14:paraId="20CE8491" w14:textId="77777777" w:rsidR="00A10C4B" w:rsidRPr="00157D9A" w:rsidRDefault="00A10C4B" w:rsidP="00A10C4B">
      <w:pPr>
        <w:suppressAutoHyphens/>
        <w:ind w:left="3119"/>
      </w:pPr>
    </w:p>
    <w:p w14:paraId="2DC070EA" w14:textId="77777777" w:rsidR="00A10C4B" w:rsidRPr="00157D9A" w:rsidRDefault="00A10C4B" w:rsidP="00A10C4B">
      <w:pPr>
        <w:tabs>
          <w:tab w:val="left" w:pos="0"/>
        </w:tabs>
        <w:suppressAutoHyphens/>
        <w:ind w:left="3119"/>
      </w:pPr>
    </w:p>
    <w:p w14:paraId="4AB88A5D" w14:textId="77777777" w:rsidR="00A10C4B" w:rsidRPr="00157D9A" w:rsidRDefault="00A10C4B" w:rsidP="00A10C4B">
      <w:pPr>
        <w:ind w:left="3119"/>
      </w:pPr>
    </w:p>
    <w:p w14:paraId="24A0E4F5" w14:textId="77777777" w:rsidR="00A10C4B" w:rsidRPr="00157D9A" w:rsidRDefault="00A10C4B" w:rsidP="00A10C4B">
      <w:pPr>
        <w:ind w:left="3119"/>
      </w:pPr>
    </w:p>
    <w:p w14:paraId="4B7C564E" w14:textId="77777777" w:rsidR="00A10C4B" w:rsidRDefault="00A10C4B" w:rsidP="00A10C4B">
      <w:pPr>
        <w:suppressAutoHyphens/>
        <w:ind w:left="3119"/>
        <w:rPr>
          <w:sz w:val="28"/>
        </w:rPr>
      </w:pPr>
    </w:p>
    <w:p w14:paraId="74CB9CC8" w14:textId="77777777" w:rsidR="00B1787E" w:rsidRDefault="00B1787E" w:rsidP="00A10C4B">
      <w:pPr>
        <w:suppressAutoHyphens/>
        <w:ind w:left="3119"/>
        <w:rPr>
          <w:sz w:val="28"/>
        </w:rPr>
        <w:sectPr w:rsidR="00B1787E" w:rsidSect="00B1787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14:paraId="05658CF0" w14:textId="77777777" w:rsidR="00620899" w:rsidRDefault="009D2930" w:rsidP="00AB4776">
      <w:pPr>
        <w:spacing w:before="240"/>
        <w:rPr>
          <w:b/>
          <w:sz w:val="32"/>
        </w:rPr>
      </w:pPr>
      <w:bookmarkStart w:id="1" w:name="_Toc294799029"/>
      <w:bookmarkStart w:id="2" w:name="_Toc295478645"/>
      <w:bookmarkStart w:id="3" w:name="_Toc295479848"/>
      <w:bookmarkStart w:id="4" w:name="_Toc295812743"/>
      <w:bookmarkStart w:id="5" w:name="_Toc296085508"/>
      <w:bookmarkStart w:id="6" w:name="_Toc297016160"/>
      <w:bookmarkStart w:id="7" w:name="_Toc297303686"/>
      <w:bookmarkStart w:id="8" w:name="_Toc300762834"/>
      <w:bookmarkStart w:id="9" w:name="_Toc300849071"/>
      <w:bookmarkStart w:id="10" w:name="_Toc301195029"/>
      <w:bookmarkStart w:id="11" w:name="_Toc301195270"/>
      <w:bookmarkStart w:id="12" w:name="_Toc301195329"/>
      <w:bookmarkStart w:id="13" w:name="_Toc301281782"/>
      <w:bookmarkStart w:id="14" w:name="_Toc301368028"/>
      <w:bookmarkStart w:id="15" w:name="_Toc301368103"/>
      <w:bookmarkStart w:id="16" w:name="_Toc301445016"/>
      <w:bookmarkStart w:id="17" w:name="_Toc301445494"/>
      <w:bookmarkStart w:id="18" w:name="_Toc301450890"/>
      <w:bookmarkStart w:id="19" w:name="_Toc301795913"/>
      <w:bookmarkStart w:id="20" w:name="_Toc301875857"/>
      <w:bookmarkStart w:id="21" w:name="_Toc301875978"/>
      <w:bookmarkStart w:id="22" w:name="_Toc301876097"/>
      <w:bookmarkStart w:id="23" w:name="_Toc301881722"/>
      <w:bookmarkStart w:id="24" w:name="_Toc301881779"/>
      <w:bookmarkStart w:id="25" w:name="_Toc301884650"/>
      <w:bookmarkStart w:id="26" w:name="_Toc301959010"/>
      <w:bookmarkStart w:id="27" w:name="_Toc302027308"/>
      <w:bookmarkStart w:id="28" w:name="_Toc302116368"/>
      <w:bookmarkStart w:id="29" w:name="_Toc302116487"/>
      <w:bookmarkStart w:id="30" w:name="_Toc302379151"/>
      <w:bookmarkStart w:id="31" w:name="_Toc302720216"/>
      <w:bookmarkStart w:id="32" w:name="_Toc302746301"/>
      <w:bookmarkStart w:id="33" w:name="_Toc302989052"/>
      <w:bookmarkStart w:id="34" w:name="_Toc303065554"/>
      <w:bookmarkStart w:id="35" w:name="_Toc303066703"/>
      <w:bookmarkStart w:id="36" w:name="_Toc303324625"/>
      <w:bookmarkStart w:id="37" w:name="_Toc303603260"/>
      <w:bookmarkStart w:id="38" w:name="_Toc303614856"/>
      <w:bookmarkStart w:id="39" w:name="_Toc303672307"/>
      <w:bookmarkStart w:id="40" w:name="_Toc304304812"/>
      <w:bookmarkStart w:id="41" w:name="_Toc304372005"/>
      <w:bookmarkStart w:id="42" w:name="_Toc304454406"/>
      <w:bookmarkStart w:id="43" w:name="_Toc304455411"/>
      <w:bookmarkStart w:id="44" w:name="_Toc304467301"/>
      <w:bookmarkStart w:id="45" w:name="_Toc304544433"/>
      <w:bookmarkStart w:id="46" w:name="_Toc304550888"/>
      <w:bookmarkStart w:id="47" w:name="_Toc304552422"/>
      <w:bookmarkStart w:id="48" w:name="_Toc304971977"/>
      <w:bookmarkStart w:id="49" w:name="_Toc305073291"/>
      <w:bookmarkStart w:id="50" w:name="_Toc305074751"/>
      <w:bookmarkStart w:id="51" w:name="_Toc305140020"/>
      <w:bookmarkStart w:id="52" w:name="_Toc305140990"/>
      <w:bookmarkStart w:id="53" w:name="_Toc305142148"/>
      <w:bookmarkStart w:id="54" w:name="_Toc305148224"/>
      <w:bookmarkStart w:id="55" w:name="_Toc305148306"/>
      <w:bookmarkStart w:id="56" w:name="_Toc305415037"/>
      <w:bookmarkStart w:id="57" w:name="_Toc305415070"/>
      <w:bookmarkStart w:id="58" w:name="_Toc305507804"/>
      <w:bookmarkStart w:id="59" w:name="_Toc305687097"/>
      <w:bookmarkStart w:id="60" w:name="_Toc305689100"/>
      <w:bookmarkStart w:id="61" w:name="_Toc305768354"/>
      <w:bookmarkStart w:id="62" w:name="_Toc317603260"/>
      <w:bookmarkStart w:id="63" w:name="_Toc317608368"/>
      <w:bookmarkStart w:id="64" w:name="_Toc317616732"/>
      <w:bookmarkStart w:id="65" w:name="_Toc317954807"/>
      <w:bookmarkStart w:id="66" w:name="_Toc318119651"/>
      <w:bookmarkStart w:id="67" w:name="_Toc318121317"/>
      <w:bookmarkStart w:id="68" w:name="_Toc318202689"/>
      <w:bookmarkStart w:id="69" w:name="_Ref320110989"/>
      <w:bookmarkStart w:id="70" w:name="_Ref68786578"/>
      <w:bookmarkStart w:id="71" w:name="_Toc69906475"/>
      <w:bookmarkStart w:id="72" w:name="_Toc72330984"/>
      <w:bookmarkStart w:id="73" w:name="_Toc72334407"/>
      <w:bookmarkStart w:id="74" w:name="_Toc72767174"/>
      <w:bookmarkStart w:id="75" w:name="_Toc72933818"/>
      <w:bookmarkStart w:id="76" w:name="_Toc72941077"/>
      <w:bookmarkStart w:id="77" w:name="_Toc73006919"/>
      <w:bookmarkStart w:id="78" w:name="_Toc85110761"/>
      <w:r w:rsidRPr="00157D9A">
        <w:rPr>
          <w:b/>
          <w:sz w:val="32"/>
        </w:rPr>
        <w:lastRenderedPageBreak/>
        <w:t>Оглавление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6AC81E23" w14:textId="77777777" w:rsidR="00A2656B" w:rsidRPr="00157D9A" w:rsidRDefault="00A2656B" w:rsidP="001916FB">
      <w:pPr>
        <w:rPr>
          <w:b/>
          <w:sz w:val="32"/>
        </w:rPr>
      </w:pPr>
    </w:p>
    <w:p w14:paraId="020F6392" w14:textId="77777777" w:rsidR="002B7F6E" w:rsidRPr="00B53546" w:rsidRDefault="009D2930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r w:rsidRPr="00B53546">
        <w:rPr>
          <w:rStyle w:val="a7"/>
          <w:rFonts w:eastAsia="Times New Roman"/>
          <w:iCs/>
          <w:noProof/>
          <w:color w:val="000000" w:themeColor="text1"/>
        </w:rPr>
        <w:fldChar w:fldCharType="begin"/>
      </w:r>
      <w:r w:rsidRPr="00B53546">
        <w:rPr>
          <w:rStyle w:val="a7"/>
          <w:rFonts w:eastAsia="Times New Roman"/>
          <w:bCs/>
          <w:iCs/>
          <w:noProof/>
          <w:color w:val="000000" w:themeColor="text1"/>
        </w:rPr>
        <w:instrText xml:space="preserve"> TOC \o "1-5" \h \z \u </w:instrText>
      </w:r>
      <w:r w:rsidRPr="00B53546">
        <w:rPr>
          <w:rStyle w:val="a7"/>
          <w:rFonts w:eastAsia="Times New Roman"/>
          <w:iCs/>
          <w:noProof/>
          <w:color w:val="000000" w:themeColor="text1"/>
        </w:rPr>
        <w:fldChar w:fldCharType="separate"/>
      </w:r>
      <w:hyperlink w:anchor="_Toc174548720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1.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Назначение программы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_Toc174548720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3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236B7902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1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2.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Условные обозначения и сокращения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_Toc174548721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4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6D0E1892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2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3.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Требования к квалификации пользователей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_Toc174548722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5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50D17786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3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4.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Системные требования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_Toc174548723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6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0EE32B78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4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Установка и запуск ПО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_Toc174548724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7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3C0761A0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5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5.1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Установка APACHE2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_Toc174548725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7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02391876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6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5.2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Установка ASP.NET 6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_Toc174548726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8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636C1878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7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5.3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Установка модуля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_Toc174548727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8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44F396E0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8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5.4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Загрузка и обновление XSD-схемы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_Toc174548728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9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4FEFF3B4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29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Служебные функции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_Toc174548729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10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4365228C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0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6.1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Основные настройки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_Toc174548730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10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19EB2CC1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1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6.2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Настройки шаблонов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_Toc174548731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13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6E209E0F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2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6.3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Конструктор фильтров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_Toc174548732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13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745C9D42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3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6.3.1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Выбор вида разрешенного использования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_Toc174548733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14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2009D7E7" w14:textId="77777777" w:rsidR="002B7F6E" w:rsidRPr="00B53546" w:rsidRDefault="00C75EEE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  <w:rPr>
          <w:rStyle w:val="a7"/>
          <w:rFonts w:eastAsia="Times New Roman"/>
          <w:bCs/>
          <w:iCs/>
          <w:noProof/>
          <w:color w:val="000000" w:themeColor="text1"/>
        </w:rPr>
      </w:pPr>
      <w:hyperlink w:anchor="_Toc174548734" w:history="1"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>6.3.2</w:t>
        </w:r>
        <w:r w:rsidR="002B7F6E" w:rsidRPr="00B53546">
          <w:rPr>
            <w:rStyle w:val="a7"/>
            <w:rFonts w:eastAsia="Times New Roman"/>
            <w:bCs/>
            <w:iCs/>
            <w:noProof/>
            <w:color w:val="000000" w:themeColor="text1"/>
          </w:rPr>
          <w:tab/>
          <w:t>Выбор предельных параметров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ab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begin"/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instrText xml:space="preserve"> PAGEREF _Toc174548734 \h </w:instrTex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separate"/>
        </w:r>
        <w:r w:rsid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t>14</w:t>
        </w:r>
        <w:r w:rsidR="002B7F6E" w:rsidRPr="00B53546">
          <w:rPr>
            <w:rStyle w:val="a7"/>
            <w:rFonts w:eastAsia="Times New Roman"/>
            <w:bCs/>
            <w:iCs/>
            <w:noProof/>
            <w:webHidden/>
            <w:color w:val="000000" w:themeColor="text1"/>
          </w:rPr>
          <w:fldChar w:fldCharType="end"/>
        </w:r>
      </w:hyperlink>
    </w:p>
    <w:p w14:paraId="1BCABD19" w14:textId="3531AEBA" w:rsidR="00A10C4B" w:rsidRPr="00157D9A" w:rsidRDefault="009D2930" w:rsidP="00B53546">
      <w:pPr>
        <w:pStyle w:val="21"/>
        <w:tabs>
          <w:tab w:val="clear" w:pos="9072"/>
          <w:tab w:val="right" w:leader="dot" w:pos="9911"/>
        </w:tabs>
        <w:spacing w:after="100" w:line="358" w:lineRule="auto"/>
        <w:ind w:left="240" w:hanging="10"/>
        <w:jc w:val="both"/>
      </w:pPr>
      <w:r w:rsidRPr="00B53546">
        <w:rPr>
          <w:rStyle w:val="a7"/>
          <w:rFonts w:eastAsia="Times New Roman"/>
          <w:bCs/>
          <w:iCs/>
          <w:noProof/>
          <w:color w:val="000000" w:themeColor="text1"/>
        </w:rPr>
        <w:fldChar w:fldCharType="end"/>
      </w:r>
    </w:p>
    <w:p w14:paraId="67CF9FCE" w14:textId="77777777" w:rsidR="00A10C4B" w:rsidRPr="00157D9A" w:rsidRDefault="00A10C4B" w:rsidP="00555BD3">
      <w:pPr>
        <w:jc w:val="both"/>
      </w:pPr>
    </w:p>
    <w:p w14:paraId="23327F93" w14:textId="1F2C79AB" w:rsidR="00DB0EFF" w:rsidRPr="00157D9A" w:rsidRDefault="00DB0EFF"/>
    <w:p w14:paraId="08446287" w14:textId="6D61F0C4" w:rsidR="00DB0EFF" w:rsidRPr="00157D9A" w:rsidRDefault="00DB0EFF" w:rsidP="00DB0EFF">
      <w:pPr>
        <w:tabs>
          <w:tab w:val="left" w:pos="5565"/>
        </w:tabs>
      </w:pPr>
      <w:r w:rsidRPr="00157D9A">
        <w:tab/>
      </w:r>
    </w:p>
    <w:p w14:paraId="6F5CA02B" w14:textId="615E7F38" w:rsidR="00A10C4B" w:rsidRPr="00157D9A" w:rsidRDefault="00A10C4B" w:rsidP="00DB0EFF">
      <w:pPr>
        <w:tabs>
          <w:tab w:val="left" w:pos="5565"/>
        </w:tabs>
        <w:sectPr w:rsidR="00A10C4B" w:rsidRPr="00157D9A" w:rsidSect="005915E3"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14:paraId="61B527D3" w14:textId="77777777" w:rsidR="002A5378" w:rsidRPr="00307FAE" w:rsidRDefault="002A5378" w:rsidP="00307FAE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bookmarkStart w:id="79" w:name="_Toc174548720"/>
      <w:bookmarkStart w:id="80" w:name="_Toc436668488"/>
      <w:bookmarkStart w:id="81" w:name="_Toc271718987"/>
      <w:bookmarkStart w:id="82" w:name="_Toc279665527"/>
      <w:bookmarkStart w:id="83" w:name="_Toc355777482"/>
      <w:bookmarkStart w:id="84" w:name="_Toc363202469"/>
      <w:r w:rsidRPr="00307FAE">
        <w:rPr>
          <w:sz w:val="32"/>
        </w:rPr>
        <w:lastRenderedPageBreak/>
        <w:t>Назначение программ</w:t>
      </w:r>
      <w:r w:rsidR="00FE248F" w:rsidRPr="00307FAE">
        <w:rPr>
          <w:sz w:val="32"/>
        </w:rPr>
        <w:t>ы</w:t>
      </w:r>
      <w:bookmarkEnd w:id="79"/>
    </w:p>
    <w:p w14:paraId="36CA8670" w14:textId="77777777" w:rsidR="00FF031E" w:rsidRPr="00CA67E9" w:rsidRDefault="00FF031E" w:rsidP="00FF031E">
      <w:pPr>
        <w:keepNext/>
        <w:tabs>
          <w:tab w:val="left" w:pos="851"/>
        </w:tabs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Модуль предназначен для </w:t>
      </w:r>
      <w:r w:rsidRPr="00061338">
        <w:rPr>
          <w:lang w:eastAsia="x-none"/>
        </w:rPr>
        <w:t xml:space="preserve">подготовки данных (реализованных в соответствии с Техническими требованиями к градостроительной документации) в формате </w:t>
      </w:r>
      <w:r w:rsidRPr="00061338">
        <w:rPr>
          <w:lang w:val="en-US" w:eastAsia="x-none"/>
        </w:rPr>
        <w:t>GML</w:t>
      </w:r>
      <w:r>
        <w:rPr>
          <w:lang w:eastAsia="x-none"/>
        </w:rPr>
        <w:t>,</w:t>
      </w:r>
      <w:r w:rsidRPr="00061338">
        <w:rPr>
          <w:lang w:eastAsia="x-none"/>
        </w:rPr>
        <w:t xml:space="preserve"> для размещения в Федеральной государственной информационной системе территориального планирования (ФГИС ТП). </w:t>
      </w:r>
      <w:r>
        <w:rPr>
          <w:lang w:eastAsia="x-none"/>
        </w:rPr>
        <w:t>Модуль</w:t>
      </w:r>
      <w:r w:rsidRPr="00E15A51">
        <w:rPr>
          <w:lang w:eastAsia="x-none"/>
        </w:rPr>
        <w:t xml:space="preserve"> </w:t>
      </w:r>
      <w:r>
        <w:rPr>
          <w:lang w:eastAsia="x-none"/>
        </w:rPr>
        <w:t xml:space="preserve">осуществляет функцию конвертации и позволяет экспортировать проект, загруженный на платформу и прошедший ФЛК в формат </w:t>
      </w:r>
      <w:r>
        <w:rPr>
          <w:lang w:val="en-US" w:eastAsia="x-none"/>
        </w:rPr>
        <w:t>GML</w:t>
      </w:r>
      <w:r w:rsidRPr="00CA67E9">
        <w:rPr>
          <w:lang w:eastAsia="x-none"/>
        </w:rPr>
        <w:t>.</w:t>
      </w:r>
      <w:r>
        <w:rPr>
          <w:lang w:eastAsia="x-none"/>
        </w:rPr>
        <w:t xml:space="preserve"> </w:t>
      </w:r>
    </w:p>
    <w:p w14:paraId="7B8EC0B4" w14:textId="683E30DE" w:rsidR="00B1787E" w:rsidRPr="00B1787E" w:rsidRDefault="00B1787E" w:rsidP="00FF031E">
      <w:pPr>
        <w:rPr>
          <w:lang w:eastAsia="x-none"/>
        </w:rPr>
      </w:pPr>
      <w:r>
        <w:rPr>
          <w:lang w:eastAsia="x-none"/>
        </w:rPr>
        <w:t xml:space="preserve">  </w:t>
      </w:r>
    </w:p>
    <w:p w14:paraId="04D8CB49" w14:textId="2E83B9BF" w:rsidR="00B1787E" w:rsidRPr="00B1787E" w:rsidRDefault="00B1787E" w:rsidP="00B1787E">
      <w:pPr>
        <w:tabs>
          <w:tab w:val="center" w:pos="4677"/>
        </w:tabs>
        <w:rPr>
          <w:lang w:eastAsia="x-none"/>
        </w:rPr>
        <w:sectPr w:rsidR="00B1787E" w:rsidRPr="00B1787E" w:rsidSect="005915E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lang w:eastAsia="x-none"/>
        </w:rPr>
        <w:tab/>
      </w:r>
    </w:p>
    <w:p w14:paraId="183F6F35" w14:textId="77777777" w:rsidR="00E56EB4" w:rsidRPr="00157D9A" w:rsidRDefault="00E56EB4" w:rsidP="00307FAE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bookmarkStart w:id="85" w:name="_Toc174548721"/>
      <w:bookmarkStart w:id="86" w:name="_Hlk140088987"/>
      <w:r w:rsidRPr="00157D9A">
        <w:rPr>
          <w:sz w:val="32"/>
        </w:rPr>
        <w:lastRenderedPageBreak/>
        <w:t>Условные обозначения и сокращения</w:t>
      </w:r>
      <w:bookmarkEnd w:id="85"/>
    </w:p>
    <w:p w14:paraId="549A09B6" w14:textId="1ACB050A" w:rsidR="00E56EB4" w:rsidRPr="00E73957" w:rsidRDefault="00E56EB4" w:rsidP="00E56EB4">
      <w:pPr>
        <w:pStyle w:val="af2"/>
        <w:rPr>
          <w:i w:val="0"/>
          <w:color w:val="auto"/>
          <w:sz w:val="24"/>
          <w:szCs w:val="24"/>
        </w:rPr>
      </w:pPr>
      <w:r w:rsidRPr="00E73957">
        <w:rPr>
          <w:i w:val="0"/>
          <w:color w:val="auto"/>
          <w:sz w:val="24"/>
          <w:szCs w:val="24"/>
        </w:rPr>
        <w:t xml:space="preserve">Таблица </w:t>
      </w:r>
      <w:r w:rsidRPr="00E73957">
        <w:rPr>
          <w:i w:val="0"/>
          <w:color w:val="auto"/>
          <w:sz w:val="24"/>
          <w:szCs w:val="24"/>
        </w:rPr>
        <w:fldChar w:fldCharType="begin"/>
      </w:r>
      <w:r w:rsidRPr="00E73957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E73957">
        <w:rPr>
          <w:i w:val="0"/>
          <w:color w:val="auto"/>
          <w:sz w:val="24"/>
          <w:szCs w:val="24"/>
        </w:rPr>
        <w:fldChar w:fldCharType="separate"/>
      </w:r>
      <w:r w:rsidR="002B7F6E" w:rsidRPr="00E73957">
        <w:rPr>
          <w:i w:val="0"/>
          <w:noProof/>
          <w:color w:val="auto"/>
          <w:sz w:val="24"/>
          <w:szCs w:val="24"/>
        </w:rPr>
        <w:t>1</w:t>
      </w:r>
      <w:r w:rsidRPr="00E73957">
        <w:rPr>
          <w:i w:val="0"/>
          <w:color w:val="auto"/>
          <w:sz w:val="24"/>
          <w:szCs w:val="24"/>
        </w:rPr>
        <w:fldChar w:fldCharType="end"/>
      </w:r>
      <w:r w:rsidRPr="00E73957">
        <w:rPr>
          <w:i w:val="0"/>
          <w:color w:val="auto"/>
          <w:sz w:val="24"/>
          <w:szCs w:val="24"/>
        </w:rPr>
        <w:t xml:space="preserve"> – Перечень используемых условных обозначений и сокращений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2"/>
      </w:tblGrid>
      <w:tr w:rsidR="00E56EB4" w:rsidRPr="00157D9A" w14:paraId="51655AEA" w14:textId="77777777" w:rsidTr="00D4360C">
        <w:trPr>
          <w:trHeight w:val="585"/>
          <w:jc w:val="center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4737391" w14:textId="77777777" w:rsidR="00E56EB4" w:rsidRPr="00157D9A" w:rsidRDefault="00E56EB4" w:rsidP="00EB55F4">
            <w:pPr>
              <w:spacing w:line="360" w:lineRule="auto"/>
              <w:jc w:val="center"/>
              <w:rPr>
                <w:lang w:eastAsia="en-US"/>
              </w:rPr>
            </w:pPr>
            <w:r w:rsidRPr="00157D9A">
              <w:rPr>
                <w:lang w:eastAsia="en-US"/>
              </w:rPr>
              <w:t>Условное сокращение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4C256375" w14:textId="77777777" w:rsidR="00E56EB4" w:rsidRPr="00157D9A" w:rsidRDefault="00E56EB4" w:rsidP="00EB55F4">
            <w:pPr>
              <w:spacing w:line="360" w:lineRule="auto"/>
              <w:jc w:val="center"/>
              <w:rPr>
                <w:lang w:eastAsia="en-US"/>
              </w:rPr>
            </w:pPr>
            <w:r w:rsidRPr="00157D9A">
              <w:rPr>
                <w:lang w:eastAsia="en-US"/>
              </w:rPr>
              <w:t>Пояснение</w:t>
            </w:r>
          </w:p>
        </w:tc>
      </w:tr>
      <w:tr w:rsidR="00052993" w:rsidRPr="00157D9A" w14:paraId="77AE2884" w14:textId="77777777" w:rsidTr="00D4360C">
        <w:trPr>
          <w:jc w:val="center"/>
        </w:trPr>
        <w:tc>
          <w:tcPr>
            <w:tcW w:w="3823" w:type="dxa"/>
            <w:vAlign w:val="center"/>
          </w:tcPr>
          <w:p w14:paraId="0FA68308" w14:textId="1898AEAB" w:rsidR="00052993" w:rsidRPr="00157D9A" w:rsidRDefault="001C6BA3" w:rsidP="00EB55F4">
            <w:pPr>
              <w:spacing w:line="360" w:lineRule="auto"/>
              <w:jc w:val="center"/>
            </w:pPr>
            <w:r w:rsidRPr="001C6BA3">
              <w:t>ПО</w:t>
            </w:r>
          </w:p>
        </w:tc>
        <w:tc>
          <w:tcPr>
            <w:tcW w:w="5522" w:type="dxa"/>
            <w:vAlign w:val="center"/>
          </w:tcPr>
          <w:p w14:paraId="01FD90F1" w14:textId="61F48A0A" w:rsidR="00052993" w:rsidRPr="00157D9A" w:rsidRDefault="001C6BA3" w:rsidP="00280395">
            <w:pPr>
              <w:spacing w:line="360" w:lineRule="auto"/>
            </w:pPr>
            <w:r w:rsidRPr="001C6BA3">
              <w:t xml:space="preserve">Программное обеспечение </w:t>
            </w:r>
          </w:p>
        </w:tc>
      </w:tr>
      <w:tr w:rsidR="001C6BA3" w:rsidRPr="00157D9A" w14:paraId="59348332" w14:textId="77777777" w:rsidTr="00D4360C">
        <w:trPr>
          <w:jc w:val="center"/>
        </w:trPr>
        <w:tc>
          <w:tcPr>
            <w:tcW w:w="3823" w:type="dxa"/>
            <w:vAlign w:val="center"/>
          </w:tcPr>
          <w:p w14:paraId="487AD142" w14:textId="7D0563E2" w:rsidR="001C6BA3" w:rsidRPr="001C6BA3" w:rsidRDefault="001C6BA3" w:rsidP="001C6BA3">
            <w:pPr>
              <w:spacing w:line="360" w:lineRule="auto"/>
              <w:jc w:val="center"/>
            </w:pPr>
            <w:r w:rsidRPr="001C6BA3">
              <w:t>ТТ, требования</w:t>
            </w:r>
          </w:p>
        </w:tc>
        <w:tc>
          <w:tcPr>
            <w:tcW w:w="5522" w:type="dxa"/>
            <w:vAlign w:val="center"/>
          </w:tcPr>
          <w:p w14:paraId="2ABABEC0" w14:textId="3B83C4C2" w:rsidR="001C6BA3" w:rsidRPr="00157D9A" w:rsidRDefault="001C6BA3" w:rsidP="001C6BA3">
            <w:pPr>
              <w:spacing w:line="360" w:lineRule="auto"/>
            </w:pPr>
            <w:r w:rsidRPr="001C6BA3">
              <w:t xml:space="preserve">Технические требования к </w:t>
            </w:r>
            <w:r w:rsidR="00C75EEE">
              <w:t>отраслевым пространственным данным</w:t>
            </w:r>
          </w:p>
        </w:tc>
      </w:tr>
      <w:tr w:rsidR="001C6BA3" w:rsidRPr="00157D9A" w14:paraId="742BF9CE" w14:textId="77777777" w:rsidTr="00D4360C">
        <w:trPr>
          <w:jc w:val="center"/>
        </w:trPr>
        <w:tc>
          <w:tcPr>
            <w:tcW w:w="3823" w:type="dxa"/>
            <w:vAlign w:val="center"/>
          </w:tcPr>
          <w:p w14:paraId="5A5A818A" w14:textId="0DDF43E6" w:rsidR="001C6BA3" w:rsidRPr="001C6BA3" w:rsidRDefault="001C6BA3" w:rsidP="001C6BA3">
            <w:pPr>
              <w:spacing w:line="360" w:lineRule="auto"/>
              <w:jc w:val="center"/>
            </w:pPr>
            <w:r w:rsidRPr="001C6BA3">
              <w:t>Astra Linux*</w:t>
            </w:r>
          </w:p>
        </w:tc>
        <w:tc>
          <w:tcPr>
            <w:tcW w:w="5522" w:type="dxa"/>
            <w:vAlign w:val="center"/>
          </w:tcPr>
          <w:p w14:paraId="5D287561" w14:textId="3482B9FB" w:rsidR="001C6BA3" w:rsidRPr="001C6BA3" w:rsidRDefault="001C6BA3" w:rsidP="001C6BA3">
            <w:pPr>
              <w:spacing w:line="360" w:lineRule="auto"/>
            </w:pPr>
            <w:r w:rsidRPr="001C6BA3">
              <w:t>Операционная система на базе ядра Linux, созданная для комплексной защиты информации и построения защищённых автоматизированных систем</w:t>
            </w:r>
          </w:p>
        </w:tc>
      </w:tr>
      <w:tr w:rsidR="001C6BA3" w:rsidRPr="00157D9A" w14:paraId="37AB1315" w14:textId="77777777" w:rsidTr="00D4360C">
        <w:trPr>
          <w:jc w:val="center"/>
        </w:trPr>
        <w:tc>
          <w:tcPr>
            <w:tcW w:w="3823" w:type="dxa"/>
            <w:vAlign w:val="center"/>
          </w:tcPr>
          <w:p w14:paraId="6F8F839F" w14:textId="3BE6AF24" w:rsidR="001C6BA3" w:rsidRPr="001C6BA3" w:rsidRDefault="001C6BA3" w:rsidP="001C6BA3">
            <w:pPr>
              <w:spacing w:line="360" w:lineRule="auto"/>
              <w:jc w:val="center"/>
            </w:pPr>
            <w:r w:rsidRPr="001C6BA3">
              <w:t>ASP.NET Core</w:t>
            </w:r>
          </w:p>
        </w:tc>
        <w:tc>
          <w:tcPr>
            <w:tcW w:w="5522" w:type="dxa"/>
            <w:vAlign w:val="center"/>
          </w:tcPr>
          <w:p w14:paraId="6FB96D82" w14:textId="0C5A2CF0" w:rsidR="001C6BA3" w:rsidRPr="001C6BA3" w:rsidRDefault="001C6BA3" w:rsidP="001C6BA3">
            <w:pPr>
              <w:spacing w:line="360" w:lineRule="auto"/>
            </w:pPr>
            <w:r w:rsidRPr="001C6BA3">
              <w:t>Свободно-распространяемый кроссплатформенный фреймворк для создания веб-приложений на платформе .NET с открытым исходным кодом</w:t>
            </w:r>
          </w:p>
        </w:tc>
      </w:tr>
      <w:tr w:rsidR="001C6BA3" w:rsidRPr="00157D9A" w14:paraId="3FA5435E" w14:textId="77777777" w:rsidTr="00D4360C">
        <w:trPr>
          <w:jc w:val="center"/>
        </w:trPr>
        <w:tc>
          <w:tcPr>
            <w:tcW w:w="3823" w:type="dxa"/>
            <w:vAlign w:val="center"/>
          </w:tcPr>
          <w:p w14:paraId="0C58AB4B" w14:textId="059FFB0C" w:rsidR="001C6BA3" w:rsidRPr="001C6BA3" w:rsidRDefault="001C6BA3" w:rsidP="001C6BA3">
            <w:pPr>
              <w:spacing w:line="360" w:lineRule="auto"/>
              <w:jc w:val="center"/>
            </w:pPr>
            <w:r w:rsidRPr="001C6BA3">
              <w:t>Apache2</w:t>
            </w:r>
          </w:p>
        </w:tc>
        <w:tc>
          <w:tcPr>
            <w:tcW w:w="5522" w:type="dxa"/>
            <w:vAlign w:val="center"/>
          </w:tcPr>
          <w:p w14:paraId="40B01F15" w14:textId="1657B0BD" w:rsidR="001C6BA3" w:rsidRPr="001C6BA3" w:rsidRDefault="001C6BA3" w:rsidP="001C6BA3">
            <w:pPr>
              <w:spacing w:line="360" w:lineRule="auto"/>
            </w:pPr>
            <w:r w:rsidRPr="001C6BA3">
              <w:t>Свободный веб-сервер, используется как прокси сервер для переадресации запросов в приложение (можно заменить на другой, например</w:t>
            </w:r>
            <w:r>
              <w:t>,</w:t>
            </w:r>
            <w:r w:rsidRPr="001C6BA3">
              <w:t xml:space="preserve"> </w:t>
            </w:r>
            <w:proofErr w:type="spellStart"/>
            <w:r w:rsidRPr="001C6BA3">
              <w:t>nginx</w:t>
            </w:r>
            <w:proofErr w:type="spellEnd"/>
            <w:r w:rsidRPr="001C6BA3">
              <w:t>)</w:t>
            </w:r>
          </w:p>
        </w:tc>
      </w:tr>
      <w:tr w:rsidR="00B53546" w:rsidRPr="00157D9A" w14:paraId="3085C0FA" w14:textId="77777777" w:rsidTr="00D4360C">
        <w:trPr>
          <w:jc w:val="center"/>
        </w:trPr>
        <w:tc>
          <w:tcPr>
            <w:tcW w:w="3823" w:type="dxa"/>
            <w:vAlign w:val="center"/>
          </w:tcPr>
          <w:p w14:paraId="40D10A61" w14:textId="106C7891" w:rsidR="00B53546" w:rsidRPr="001C6BA3" w:rsidRDefault="00B53546" w:rsidP="00B53546">
            <w:pPr>
              <w:spacing w:line="360" w:lineRule="auto"/>
              <w:jc w:val="center"/>
            </w:pPr>
            <w:r w:rsidRPr="00081124">
              <w:rPr>
                <w:lang w:eastAsia="x-none"/>
              </w:rPr>
              <w:t xml:space="preserve">Модуль ЦИМ УРТ, </w:t>
            </w:r>
            <w:r w:rsidRPr="00081124">
              <w:t>Модуль</w:t>
            </w:r>
            <w:r w:rsidR="00D4360C">
              <w:t xml:space="preserve">, </w:t>
            </w:r>
            <w:r w:rsidR="00D4360C">
              <w:rPr>
                <w:bCs/>
                <w:lang w:val="en-US"/>
              </w:rPr>
              <w:t>GML</w:t>
            </w:r>
            <w:r w:rsidR="00D4360C" w:rsidRPr="00D4360C">
              <w:rPr>
                <w:bCs/>
              </w:rPr>
              <w:t xml:space="preserve"> </w:t>
            </w:r>
            <w:r w:rsidR="00D4360C">
              <w:rPr>
                <w:bCs/>
              </w:rPr>
              <w:t>конвертер</w:t>
            </w:r>
          </w:p>
        </w:tc>
        <w:tc>
          <w:tcPr>
            <w:tcW w:w="5522" w:type="dxa"/>
            <w:vAlign w:val="center"/>
          </w:tcPr>
          <w:p w14:paraId="2E87F319" w14:textId="74B0348A" w:rsidR="00B53546" w:rsidRPr="001C6BA3" w:rsidRDefault="00D4360C" w:rsidP="00B53546">
            <w:pPr>
              <w:spacing w:line="360" w:lineRule="auto"/>
            </w:pPr>
            <w:r w:rsidRPr="00C06846">
              <w:rPr>
                <w:bCs/>
              </w:rPr>
              <w:t>Модуль ЦИМ УРТ «ФОРМИРОВАНИЕ GML»</w:t>
            </w:r>
          </w:p>
        </w:tc>
      </w:tr>
      <w:tr w:rsidR="00D4360C" w:rsidRPr="00157D9A" w14:paraId="695301F3" w14:textId="77777777" w:rsidTr="00D4360C">
        <w:trPr>
          <w:jc w:val="center"/>
        </w:trPr>
        <w:tc>
          <w:tcPr>
            <w:tcW w:w="3823" w:type="dxa"/>
            <w:vAlign w:val="center"/>
          </w:tcPr>
          <w:p w14:paraId="07CAD072" w14:textId="42B5EFCC" w:rsidR="00D4360C" w:rsidRPr="001C6BA3" w:rsidRDefault="00D4360C" w:rsidP="00D4360C">
            <w:pPr>
              <w:spacing w:line="360" w:lineRule="auto"/>
              <w:jc w:val="center"/>
            </w:pPr>
            <w:r>
              <w:rPr>
                <w:bCs/>
              </w:rPr>
              <w:t>ФГИС ТП</w:t>
            </w:r>
          </w:p>
        </w:tc>
        <w:tc>
          <w:tcPr>
            <w:tcW w:w="5522" w:type="dxa"/>
            <w:vAlign w:val="center"/>
          </w:tcPr>
          <w:p w14:paraId="0AAB511A" w14:textId="58BD3F8C" w:rsidR="00D4360C" w:rsidRPr="001C6BA3" w:rsidRDefault="00D4360C" w:rsidP="00D4360C">
            <w:pPr>
              <w:spacing w:line="360" w:lineRule="auto"/>
            </w:pPr>
            <w:r w:rsidRPr="00B479BF">
              <w:rPr>
                <w:bCs/>
              </w:rPr>
              <w:t>Федеральная государственная информационная система территориального планирования</w:t>
            </w:r>
          </w:p>
        </w:tc>
      </w:tr>
      <w:tr w:rsidR="00D4360C" w:rsidRPr="00157D9A" w14:paraId="41DE9674" w14:textId="77777777" w:rsidTr="00D4360C">
        <w:trPr>
          <w:jc w:val="center"/>
        </w:trPr>
        <w:tc>
          <w:tcPr>
            <w:tcW w:w="3823" w:type="dxa"/>
            <w:vAlign w:val="center"/>
          </w:tcPr>
          <w:p w14:paraId="167D6BD8" w14:textId="6F3BC0E9" w:rsidR="00D4360C" w:rsidRPr="001C6BA3" w:rsidRDefault="00D4360C" w:rsidP="00D4360C">
            <w:pPr>
              <w:spacing w:line="360" w:lineRule="auto"/>
              <w:jc w:val="center"/>
            </w:pPr>
            <w:r>
              <w:rPr>
                <w:bCs/>
              </w:rPr>
              <w:t>ФЛК</w:t>
            </w:r>
          </w:p>
        </w:tc>
        <w:tc>
          <w:tcPr>
            <w:tcW w:w="5522" w:type="dxa"/>
            <w:vAlign w:val="center"/>
          </w:tcPr>
          <w:p w14:paraId="649EF9B6" w14:textId="6264AFCA" w:rsidR="00D4360C" w:rsidRPr="001C6BA3" w:rsidRDefault="00D4360C" w:rsidP="00D4360C">
            <w:pPr>
              <w:spacing w:line="360" w:lineRule="auto"/>
            </w:pPr>
            <w:r>
              <w:rPr>
                <w:bCs/>
              </w:rPr>
              <w:t>Форматно-логический контроль</w:t>
            </w:r>
          </w:p>
        </w:tc>
      </w:tr>
      <w:tr w:rsidR="00D4360C" w:rsidRPr="00157D9A" w14:paraId="19578296" w14:textId="77777777" w:rsidTr="00D4360C">
        <w:trPr>
          <w:jc w:val="center"/>
        </w:trPr>
        <w:tc>
          <w:tcPr>
            <w:tcW w:w="3823" w:type="dxa"/>
            <w:vAlign w:val="center"/>
          </w:tcPr>
          <w:p w14:paraId="64039181" w14:textId="4BB8D00B" w:rsidR="00D4360C" w:rsidRPr="001C6BA3" w:rsidRDefault="00D4360C" w:rsidP="00D4360C">
            <w:pPr>
              <w:spacing w:line="360" w:lineRule="auto"/>
              <w:jc w:val="center"/>
            </w:pPr>
            <w:r>
              <w:rPr>
                <w:bCs/>
              </w:rPr>
              <w:t>ЦИМ, Платформа</w:t>
            </w:r>
          </w:p>
        </w:tc>
        <w:tc>
          <w:tcPr>
            <w:tcW w:w="5522" w:type="dxa"/>
            <w:vAlign w:val="center"/>
          </w:tcPr>
          <w:p w14:paraId="77F1FBD8" w14:textId="0C1212E9" w:rsidR="00D4360C" w:rsidRPr="001C6BA3" w:rsidRDefault="00D4360C" w:rsidP="00D4360C">
            <w:pPr>
              <w:spacing w:line="360" w:lineRule="auto"/>
            </w:pPr>
            <w:r w:rsidRPr="00CA67E9">
              <w:rPr>
                <w:bCs/>
              </w:rPr>
              <w:t>Информационная аналитическая платформа «Цифровая информационная модель управления развитием территории (ЦИМ УРТ)»</w:t>
            </w:r>
          </w:p>
        </w:tc>
      </w:tr>
      <w:tr w:rsidR="00D4360C" w:rsidRPr="00157D9A" w14:paraId="04FBE7A5" w14:textId="77777777" w:rsidTr="00D4360C">
        <w:trPr>
          <w:jc w:val="center"/>
        </w:trPr>
        <w:tc>
          <w:tcPr>
            <w:tcW w:w="3823" w:type="dxa"/>
            <w:vAlign w:val="center"/>
          </w:tcPr>
          <w:p w14:paraId="567581A9" w14:textId="68A1ABAD" w:rsidR="00D4360C" w:rsidRPr="001C6BA3" w:rsidRDefault="00D4360C" w:rsidP="00D4360C">
            <w:pPr>
              <w:spacing w:line="360" w:lineRule="auto"/>
              <w:jc w:val="center"/>
            </w:pPr>
            <w:r>
              <w:rPr>
                <w:bCs/>
                <w:lang w:val="en-US"/>
              </w:rPr>
              <w:t>GML</w:t>
            </w:r>
          </w:p>
        </w:tc>
        <w:tc>
          <w:tcPr>
            <w:tcW w:w="5522" w:type="dxa"/>
            <w:vAlign w:val="center"/>
          </w:tcPr>
          <w:p w14:paraId="74FC0FED" w14:textId="1D43F81F" w:rsidR="00D4360C" w:rsidRPr="001C6BA3" w:rsidRDefault="00D4360C" w:rsidP="00D4360C">
            <w:pPr>
              <w:spacing w:line="360" w:lineRule="auto"/>
            </w:pPr>
            <w:r w:rsidRPr="00C06846">
              <w:rPr>
                <w:bCs/>
                <w:lang w:val="en-US"/>
              </w:rPr>
              <w:t>Geography Markup Language</w:t>
            </w:r>
          </w:p>
        </w:tc>
      </w:tr>
      <w:tr w:rsidR="00D4360C" w:rsidRPr="00157D9A" w14:paraId="4B4FB6BE" w14:textId="77777777" w:rsidTr="00D4360C">
        <w:trPr>
          <w:jc w:val="center"/>
        </w:trPr>
        <w:tc>
          <w:tcPr>
            <w:tcW w:w="3823" w:type="dxa"/>
            <w:vAlign w:val="center"/>
          </w:tcPr>
          <w:p w14:paraId="74A2471A" w14:textId="7DF753BE" w:rsidR="00D4360C" w:rsidRPr="001C6BA3" w:rsidRDefault="00D4360C" w:rsidP="00D4360C">
            <w:pPr>
              <w:spacing w:line="360" w:lineRule="auto"/>
              <w:jc w:val="center"/>
            </w:pPr>
            <w:r w:rsidRPr="001C6BA3">
              <w:t>НПА</w:t>
            </w:r>
          </w:p>
        </w:tc>
        <w:tc>
          <w:tcPr>
            <w:tcW w:w="5522" w:type="dxa"/>
            <w:vAlign w:val="center"/>
          </w:tcPr>
          <w:p w14:paraId="108EA4AA" w14:textId="1454A16D" w:rsidR="00D4360C" w:rsidRPr="001C6BA3" w:rsidRDefault="00D4360C" w:rsidP="00D4360C">
            <w:pPr>
              <w:spacing w:line="360" w:lineRule="auto"/>
            </w:pPr>
            <w:r w:rsidRPr="001C6BA3">
              <w:t>Нормативно-правовой акт</w:t>
            </w:r>
          </w:p>
        </w:tc>
      </w:tr>
      <w:bookmarkEnd w:id="86"/>
    </w:tbl>
    <w:p w14:paraId="1CA71D49" w14:textId="77777777" w:rsidR="00E56EB4" w:rsidRPr="00157D9A" w:rsidRDefault="00E56EB4" w:rsidP="00E56EB4">
      <w:pPr>
        <w:rPr>
          <w:lang w:eastAsia="en-US"/>
        </w:rPr>
      </w:pPr>
    </w:p>
    <w:p w14:paraId="521B2F18" w14:textId="35C0A284" w:rsidR="00E56EB4" w:rsidRPr="0092049F" w:rsidRDefault="0092049F" w:rsidP="00E56EB4">
      <w:pPr>
        <w:rPr>
          <w:sz w:val="20"/>
          <w:szCs w:val="20"/>
          <w:lang w:eastAsia="en-US"/>
        </w:rPr>
      </w:pPr>
      <w:r w:rsidRPr="0092049F">
        <w:rPr>
          <w:sz w:val="20"/>
          <w:szCs w:val="20"/>
          <w:lang w:eastAsia="en-US"/>
        </w:rPr>
        <w:t xml:space="preserve">*Возможно использование иных операционных систем на базе ядра </w:t>
      </w:r>
      <w:r w:rsidRPr="0092049F">
        <w:rPr>
          <w:sz w:val="20"/>
          <w:szCs w:val="20"/>
          <w:lang w:val="en-US" w:eastAsia="en-US"/>
        </w:rPr>
        <w:t>Linux</w:t>
      </w:r>
      <w:r w:rsidRPr="0092049F">
        <w:rPr>
          <w:sz w:val="20"/>
          <w:szCs w:val="20"/>
          <w:lang w:eastAsia="en-US"/>
        </w:rPr>
        <w:t>.</w:t>
      </w:r>
    </w:p>
    <w:p w14:paraId="77EA80AF" w14:textId="77777777" w:rsidR="00E56EB4" w:rsidRPr="00157D9A" w:rsidRDefault="00E56EB4" w:rsidP="00E56EB4">
      <w:pPr>
        <w:rPr>
          <w:lang w:eastAsia="en-US"/>
        </w:rPr>
      </w:pPr>
    </w:p>
    <w:p w14:paraId="7A57B906" w14:textId="77777777" w:rsidR="00E56EB4" w:rsidRPr="00157D9A" w:rsidRDefault="00E56EB4" w:rsidP="00E56EB4">
      <w:pPr>
        <w:rPr>
          <w:lang w:eastAsia="en-US"/>
        </w:rPr>
        <w:sectPr w:rsidR="00E56EB4" w:rsidRPr="00157D9A" w:rsidSect="005915E3"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C5B000" w14:textId="44B5054C" w:rsidR="002A5378" w:rsidRPr="00307FAE" w:rsidRDefault="002A5378" w:rsidP="00307FAE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bookmarkStart w:id="87" w:name="_Toc174548722"/>
      <w:r w:rsidRPr="00157D9A">
        <w:rPr>
          <w:sz w:val="32"/>
        </w:rPr>
        <w:lastRenderedPageBreak/>
        <w:t>Требования</w:t>
      </w:r>
      <w:r w:rsidRPr="00307FAE">
        <w:rPr>
          <w:sz w:val="32"/>
        </w:rPr>
        <w:t xml:space="preserve"> к квалификации пользователей</w:t>
      </w:r>
      <w:bookmarkEnd w:id="87"/>
    </w:p>
    <w:p w14:paraId="0EA71456" w14:textId="7BA34A47" w:rsidR="004317BD" w:rsidRDefault="004317BD" w:rsidP="004317BD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Работа ПО </w:t>
      </w:r>
      <w:r w:rsidRPr="001C6BA3">
        <w:rPr>
          <w:lang w:eastAsia="x-none"/>
        </w:rPr>
        <w:t>Модуль ЦИМ УРТ «</w:t>
      </w:r>
      <w:r w:rsidR="006E612A" w:rsidRPr="006E612A">
        <w:rPr>
          <w:lang w:eastAsia="x-none"/>
        </w:rPr>
        <w:t>ФОРМИРОВАНИЕ GML</w:t>
      </w:r>
      <w:r w:rsidRPr="001C6BA3">
        <w:rPr>
          <w:lang w:eastAsia="x-none"/>
        </w:rPr>
        <w:t>»</w:t>
      </w:r>
      <w:r>
        <w:rPr>
          <w:lang w:eastAsia="x-none"/>
        </w:rPr>
        <w:t xml:space="preserve"> </w:t>
      </w:r>
      <w:r>
        <w:rPr>
          <w:lang w:eastAsia="en-US"/>
        </w:rPr>
        <w:t>не предъявляет к квалиф</w:t>
      </w:r>
      <w:r>
        <w:rPr>
          <w:lang w:eastAsia="x-none"/>
        </w:rPr>
        <w:t xml:space="preserve">икации пользователя требования, отличные от требований к пользователям современных офисных программ. </w:t>
      </w:r>
    </w:p>
    <w:p w14:paraId="3AC3D181" w14:textId="5185821A" w:rsidR="004317BD" w:rsidRDefault="004317BD" w:rsidP="004317BD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Предполагается, что пользователь уже имеет навыки работы на компьютере и ознакомлен с Приказом </w:t>
      </w:r>
      <w:r w:rsidR="006E612A" w:rsidRPr="006E612A">
        <w:rPr>
          <w:lang w:eastAsia="x-none"/>
        </w:rPr>
        <w:t>Минэкономразвития России от 9 января 2018 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  <w:r w:rsidR="006E612A">
        <w:rPr>
          <w:lang w:eastAsia="x-none"/>
        </w:rPr>
        <w:t>.</w:t>
      </w:r>
    </w:p>
    <w:p w14:paraId="0549066D" w14:textId="77777777" w:rsidR="004317BD" w:rsidRDefault="004317BD" w:rsidP="004317BD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>Для администрирования системы к администратору предъявляются требования к навыкам установки, публикации, эксплуатации и настройки веб-приложений на операционной системе с ядром Linux.</w:t>
      </w:r>
    </w:p>
    <w:p w14:paraId="3296A7B8" w14:textId="77777777" w:rsidR="002A5378" w:rsidRPr="00157D9A" w:rsidRDefault="002A5378" w:rsidP="002A5378">
      <w:pPr>
        <w:rPr>
          <w:lang w:eastAsia="en-US"/>
        </w:rPr>
      </w:pPr>
    </w:p>
    <w:p w14:paraId="2A0E0822" w14:textId="77777777" w:rsidR="002A5378" w:rsidRPr="00157D9A" w:rsidRDefault="002A5378" w:rsidP="002A5378">
      <w:pPr>
        <w:rPr>
          <w:lang w:eastAsia="en-US"/>
        </w:rPr>
      </w:pPr>
    </w:p>
    <w:p w14:paraId="1C38DA82" w14:textId="77777777" w:rsidR="002A5378" w:rsidRPr="00157D9A" w:rsidRDefault="002A5378" w:rsidP="002A5378">
      <w:pPr>
        <w:rPr>
          <w:lang w:eastAsia="en-US"/>
        </w:rPr>
        <w:sectPr w:rsidR="002A5378" w:rsidRPr="00157D9A" w:rsidSect="005915E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D71FDD6" w14:textId="3BD8528E" w:rsidR="002A5378" w:rsidRPr="00307FAE" w:rsidRDefault="002A5378" w:rsidP="00B1787E">
      <w:pPr>
        <w:pStyle w:val="1"/>
        <w:tabs>
          <w:tab w:val="left" w:pos="567"/>
        </w:tabs>
        <w:spacing w:after="0"/>
        <w:ind w:left="0" w:firstLine="0"/>
        <w:jc w:val="both"/>
        <w:rPr>
          <w:sz w:val="32"/>
        </w:rPr>
      </w:pPr>
      <w:bookmarkStart w:id="88" w:name="_Toc174548723"/>
      <w:bookmarkEnd w:id="80"/>
      <w:r w:rsidRPr="00307FAE">
        <w:rPr>
          <w:sz w:val="32"/>
        </w:rPr>
        <w:lastRenderedPageBreak/>
        <w:t>Системные требования</w:t>
      </w:r>
      <w:bookmarkEnd w:id="88"/>
    </w:p>
    <w:p w14:paraId="3D6F5EC0" w14:textId="74F4517E" w:rsidR="00510B01" w:rsidRPr="00E73957" w:rsidRDefault="00510B01" w:rsidP="009478C6">
      <w:pPr>
        <w:spacing w:line="360" w:lineRule="auto"/>
        <w:ind w:firstLine="567"/>
        <w:jc w:val="both"/>
      </w:pPr>
      <w:bookmarkStart w:id="89" w:name="_Ref283373312"/>
      <w:r w:rsidRPr="00E73957">
        <w:rPr>
          <w:lang w:eastAsia="x-none"/>
        </w:rPr>
        <w:t>Минимальные системные требования, предъявляемые к рабочему месту пользователя, для установки</w:t>
      </w:r>
      <w:r w:rsidRPr="00E73957">
        <w:t xml:space="preserve"> и эксплуатации </w:t>
      </w:r>
      <w:r w:rsidR="00596D24" w:rsidRPr="00E73957">
        <w:t>ПО</w:t>
      </w:r>
      <w:r w:rsidRPr="00E73957">
        <w:t xml:space="preserve"> приведе</w:t>
      </w:r>
      <w:r w:rsidR="002431AF" w:rsidRPr="00E73957">
        <w:t>ны в Таблице 2</w:t>
      </w:r>
      <w:r w:rsidRPr="00E73957">
        <w:t>.</w:t>
      </w:r>
    </w:p>
    <w:bookmarkEnd w:id="89"/>
    <w:p w14:paraId="7492CF07" w14:textId="3DDAB2D7" w:rsidR="00510B01" w:rsidRPr="00E73957" w:rsidRDefault="00510B01" w:rsidP="00510B01">
      <w:pPr>
        <w:pStyle w:val="af2"/>
        <w:rPr>
          <w:i w:val="0"/>
          <w:color w:val="auto"/>
          <w:sz w:val="24"/>
          <w:szCs w:val="24"/>
        </w:rPr>
      </w:pPr>
      <w:r w:rsidRPr="00E73957">
        <w:rPr>
          <w:i w:val="0"/>
          <w:color w:val="auto"/>
          <w:sz w:val="24"/>
          <w:szCs w:val="24"/>
        </w:rPr>
        <w:t xml:space="preserve">Таблица </w:t>
      </w:r>
      <w:r w:rsidRPr="00E73957">
        <w:rPr>
          <w:i w:val="0"/>
          <w:color w:val="auto"/>
          <w:sz w:val="24"/>
          <w:szCs w:val="24"/>
        </w:rPr>
        <w:fldChar w:fldCharType="begin"/>
      </w:r>
      <w:r w:rsidRPr="00E73957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E73957">
        <w:rPr>
          <w:i w:val="0"/>
          <w:color w:val="auto"/>
          <w:sz w:val="24"/>
          <w:szCs w:val="24"/>
        </w:rPr>
        <w:fldChar w:fldCharType="separate"/>
      </w:r>
      <w:r w:rsidR="002B7F6E" w:rsidRPr="00E73957">
        <w:rPr>
          <w:i w:val="0"/>
          <w:noProof/>
          <w:color w:val="auto"/>
          <w:sz w:val="24"/>
          <w:szCs w:val="24"/>
        </w:rPr>
        <w:t>2</w:t>
      </w:r>
      <w:r w:rsidRPr="00E73957">
        <w:rPr>
          <w:i w:val="0"/>
          <w:color w:val="auto"/>
          <w:sz w:val="24"/>
          <w:szCs w:val="24"/>
        </w:rPr>
        <w:fldChar w:fldCharType="end"/>
      </w:r>
      <w:r w:rsidRPr="00E73957">
        <w:rPr>
          <w:i w:val="0"/>
          <w:color w:val="auto"/>
          <w:sz w:val="24"/>
          <w:szCs w:val="24"/>
        </w:rPr>
        <w:t xml:space="preserve"> – Требования к конфигурации программного обеспечения</w:t>
      </w:r>
      <w:r w:rsidR="00B40001" w:rsidRPr="00E73957">
        <w:rPr>
          <w:i w:val="0"/>
          <w:color w:val="auto"/>
          <w:sz w:val="24"/>
          <w:szCs w:val="24"/>
        </w:rPr>
        <w:t xml:space="preserve"> клиентской части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5472"/>
      </w:tblGrid>
      <w:tr w:rsidR="00510B01" w:rsidRPr="00E73957" w14:paraId="566D8919" w14:textId="77777777" w:rsidTr="008004A3">
        <w:trPr>
          <w:tblHeader/>
          <w:jc w:val="center"/>
        </w:trPr>
        <w:tc>
          <w:tcPr>
            <w:tcW w:w="3964" w:type="dxa"/>
            <w:shd w:val="pct12" w:color="auto" w:fill="auto"/>
            <w:vAlign w:val="center"/>
          </w:tcPr>
          <w:p w14:paraId="3F1D333C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center"/>
            </w:pPr>
            <w:r w:rsidRPr="00E73957">
              <w:t>Компонент</w:t>
            </w:r>
          </w:p>
        </w:tc>
        <w:tc>
          <w:tcPr>
            <w:tcW w:w="5607" w:type="dxa"/>
            <w:shd w:val="pct12" w:color="auto" w:fill="auto"/>
            <w:vAlign w:val="center"/>
          </w:tcPr>
          <w:p w14:paraId="5E4349A8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center"/>
            </w:pPr>
            <w:r w:rsidRPr="00E73957">
              <w:t>Конфигурация</w:t>
            </w:r>
          </w:p>
        </w:tc>
      </w:tr>
      <w:tr w:rsidR="00510B01" w:rsidRPr="00E73957" w14:paraId="5E5C9774" w14:textId="77777777" w:rsidTr="008004A3">
        <w:trPr>
          <w:jc w:val="center"/>
        </w:trPr>
        <w:tc>
          <w:tcPr>
            <w:tcW w:w="3964" w:type="dxa"/>
            <w:vAlign w:val="center"/>
          </w:tcPr>
          <w:p w14:paraId="43316078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73957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5607" w:type="dxa"/>
            <w:vAlign w:val="center"/>
          </w:tcPr>
          <w:p w14:paraId="584EB402" w14:textId="59CBB612" w:rsidR="00510B01" w:rsidRPr="00E73957" w:rsidRDefault="00825EBD" w:rsidP="0090025A">
            <w:pPr>
              <w:pStyle w:val="af6"/>
              <w:spacing w:before="60" w:line="240" w:lineRule="auto"/>
              <w:ind w:firstLine="0"/>
              <w:jc w:val="left"/>
              <w:rPr>
                <w:lang w:val="ru-RU"/>
              </w:rPr>
            </w:pPr>
            <w:r w:rsidRPr="00E73957">
              <w:t>Windows 7, Windows 8, Windows 8.1, Windows 10 или более поздней версии</w:t>
            </w:r>
          </w:p>
        </w:tc>
      </w:tr>
      <w:tr w:rsidR="00510B01" w:rsidRPr="00E73957" w14:paraId="33061B4F" w14:textId="77777777" w:rsidTr="008004A3">
        <w:trPr>
          <w:jc w:val="center"/>
        </w:trPr>
        <w:tc>
          <w:tcPr>
            <w:tcW w:w="3964" w:type="dxa"/>
            <w:vAlign w:val="center"/>
          </w:tcPr>
          <w:p w14:paraId="212B181B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73957">
              <w:rPr>
                <w:sz w:val="20"/>
                <w:szCs w:val="20"/>
                <w:lang w:val="ru-RU"/>
              </w:rPr>
              <w:t>Обязательное ПО</w:t>
            </w:r>
          </w:p>
        </w:tc>
        <w:tc>
          <w:tcPr>
            <w:tcW w:w="5607" w:type="dxa"/>
            <w:vAlign w:val="center"/>
          </w:tcPr>
          <w:p w14:paraId="0D488AEB" w14:textId="23621C2C" w:rsidR="00510B01" w:rsidRPr="00E73957" w:rsidRDefault="00435F77" w:rsidP="00186CF4">
            <w:pPr>
              <w:pStyle w:val="af6"/>
              <w:spacing w:before="60" w:line="240" w:lineRule="auto"/>
              <w:ind w:firstLine="0"/>
              <w:jc w:val="left"/>
              <w:rPr>
                <w:lang w:val="ru-RU"/>
              </w:rPr>
            </w:pPr>
            <w:proofErr w:type="spellStart"/>
            <w:r w:rsidRPr="00E73957">
              <w:rPr>
                <w:lang w:val="ru-RU"/>
              </w:rPr>
              <w:t>Яндекс.Браузер</w:t>
            </w:r>
            <w:proofErr w:type="spellEnd"/>
            <w:r w:rsidRPr="00E73957">
              <w:rPr>
                <w:lang w:val="ru-RU"/>
              </w:rPr>
              <w:t xml:space="preserve">, </w:t>
            </w:r>
            <w:r w:rsidR="002C60EF" w:rsidRPr="00E73957">
              <w:rPr>
                <w:lang w:val="ru-RU"/>
              </w:rPr>
              <w:t xml:space="preserve">Браузер </w:t>
            </w:r>
            <w:r w:rsidR="002C60EF" w:rsidRPr="00E73957">
              <w:rPr>
                <w:lang w:val="en-US"/>
              </w:rPr>
              <w:t>Google</w:t>
            </w:r>
            <w:r w:rsidR="002C60EF" w:rsidRPr="00E73957">
              <w:rPr>
                <w:lang w:val="ru-RU"/>
              </w:rPr>
              <w:t xml:space="preserve"> </w:t>
            </w:r>
            <w:proofErr w:type="spellStart"/>
            <w:r w:rsidR="002C60EF" w:rsidRPr="00E73957">
              <w:rPr>
                <w:lang w:val="ru-RU"/>
              </w:rPr>
              <w:t>Chrome</w:t>
            </w:r>
            <w:proofErr w:type="spellEnd"/>
            <w:r w:rsidR="002C60EF" w:rsidRPr="00E73957">
              <w:rPr>
                <w:lang w:val="ru-RU"/>
              </w:rPr>
              <w:t>, п</w:t>
            </w:r>
            <w:r w:rsidR="002240B7" w:rsidRPr="00E73957">
              <w:rPr>
                <w:lang w:val="ru-RU"/>
              </w:rPr>
              <w:t xml:space="preserve">акет ПО </w:t>
            </w:r>
            <w:r w:rsidR="002240B7" w:rsidRPr="00E73957">
              <w:t>Microsoft Office</w:t>
            </w:r>
            <w:r w:rsidR="002240B7" w:rsidRPr="00E73957">
              <w:rPr>
                <w:lang w:val="ru-RU"/>
              </w:rPr>
              <w:t xml:space="preserve"> не ранее 200</w:t>
            </w:r>
            <w:r w:rsidR="00186CF4" w:rsidRPr="00E73957">
              <w:rPr>
                <w:lang w:val="ru-RU"/>
              </w:rPr>
              <w:t>3</w:t>
            </w:r>
          </w:p>
        </w:tc>
      </w:tr>
    </w:tbl>
    <w:p w14:paraId="16527914" w14:textId="427A22CA" w:rsidR="00510B01" w:rsidRPr="00E73957" w:rsidRDefault="00510B01" w:rsidP="009478C6">
      <w:pPr>
        <w:spacing w:line="360" w:lineRule="auto"/>
        <w:ind w:firstLine="567"/>
        <w:jc w:val="both"/>
        <w:rPr>
          <w:rFonts w:eastAsia="Calibri"/>
        </w:rPr>
      </w:pPr>
      <w:r w:rsidRPr="00E73957">
        <w:rPr>
          <w:rFonts w:eastAsia="Calibri"/>
        </w:rPr>
        <w:t xml:space="preserve">Для работы с </w:t>
      </w:r>
      <w:r w:rsidR="00B53546">
        <w:rPr>
          <w:lang w:eastAsia="x-none"/>
        </w:rPr>
        <w:t>модулем</w:t>
      </w:r>
      <w:r w:rsidR="00B056A7" w:rsidRPr="00E73957">
        <w:rPr>
          <w:lang w:eastAsia="x-none"/>
        </w:rPr>
        <w:t>,</w:t>
      </w:r>
      <w:r w:rsidRPr="00E73957">
        <w:rPr>
          <w:lang w:eastAsia="x-none"/>
        </w:rPr>
        <w:t xml:space="preserve"> рабочая станция пользователя должна удовлетворять следующим минимальным требованиям</w:t>
      </w:r>
      <w:r w:rsidRPr="00E73957">
        <w:rPr>
          <w:rFonts w:eastAsia="Calibri"/>
        </w:rPr>
        <w:t>, опис</w:t>
      </w:r>
      <w:r w:rsidR="002431AF" w:rsidRPr="00E73957">
        <w:rPr>
          <w:rFonts w:eastAsia="Calibri"/>
        </w:rPr>
        <w:t>анным в Таблице 3</w:t>
      </w:r>
      <w:r w:rsidRPr="00E73957">
        <w:rPr>
          <w:rFonts w:eastAsia="Calibri"/>
        </w:rPr>
        <w:t>.</w:t>
      </w:r>
    </w:p>
    <w:p w14:paraId="74FBA6D7" w14:textId="1A3182AF" w:rsidR="00510B01" w:rsidRPr="00E73957" w:rsidRDefault="00510B01" w:rsidP="00510B01">
      <w:pPr>
        <w:pStyle w:val="af2"/>
        <w:rPr>
          <w:i w:val="0"/>
          <w:color w:val="auto"/>
          <w:sz w:val="24"/>
          <w:szCs w:val="24"/>
        </w:rPr>
      </w:pPr>
      <w:r w:rsidRPr="00E73957">
        <w:rPr>
          <w:i w:val="0"/>
          <w:color w:val="auto"/>
          <w:sz w:val="24"/>
          <w:szCs w:val="24"/>
        </w:rPr>
        <w:t xml:space="preserve">Таблица </w:t>
      </w:r>
      <w:r w:rsidRPr="00E73957">
        <w:rPr>
          <w:i w:val="0"/>
          <w:color w:val="auto"/>
          <w:sz w:val="24"/>
          <w:szCs w:val="24"/>
        </w:rPr>
        <w:fldChar w:fldCharType="begin"/>
      </w:r>
      <w:r w:rsidRPr="00E73957">
        <w:rPr>
          <w:i w:val="0"/>
          <w:color w:val="auto"/>
          <w:sz w:val="24"/>
          <w:szCs w:val="24"/>
        </w:rPr>
        <w:instrText xml:space="preserve"> SEQ Таблица \* ARABIC </w:instrText>
      </w:r>
      <w:r w:rsidRPr="00E73957">
        <w:rPr>
          <w:i w:val="0"/>
          <w:color w:val="auto"/>
          <w:sz w:val="24"/>
          <w:szCs w:val="24"/>
        </w:rPr>
        <w:fldChar w:fldCharType="separate"/>
      </w:r>
      <w:r w:rsidR="002B7F6E" w:rsidRPr="00E73957">
        <w:rPr>
          <w:i w:val="0"/>
          <w:noProof/>
          <w:color w:val="auto"/>
          <w:sz w:val="24"/>
          <w:szCs w:val="24"/>
        </w:rPr>
        <w:t>3</w:t>
      </w:r>
      <w:r w:rsidRPr="00E73957">
        <w:rPr>
          <w:i w:val="0"/>
          <w:color w:val="auto"/>
          <w:sz w:val="24"/>
          <w:szCs w:val="24"/>
        </w:rPr>
        <w:fldChar w:fldCharType="end"/>
      </w:r>
      <w:r w:rsidRPr="00E73957">
        <w:rPr>
          <w:i w:val="0"/>
          <w:color w:val="auto"/>
          <w:sz w:val="24"/>
          <w:szCs w:val="24"/>
        </w:rPr>
        <w:t xml:space="preserve"> – Требования к конфигурации аппаратного обеспечения</w:t>
      </w:r>
      <w:r w:rsidR="00650C1B" w:rsidRPr="00E73957">
        <w:rPr>
          <w:i w:val="0"/>
          <w:color w:val="auto"/>
          <w:sz w:val="24"/>
          <w:szCs w:val="24"/>
        </w:rPr>
        <w:t xml:space="preserve"> клиентской станции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6"/>
        <w:gridCol w:w="5459"/>
      </w:tblGrid>
      <w:tr w:rsidR="00510B01" w:rsidRPr="00E73957" w14:paraId="3C2FEFB2" w14:textId="77777777" w:rsidTr="0090025A">
        <w:trPr>
          <w:tblHeader/>
          <w:jc w:val="center"/>
        </w:trPr>
        <w:tc>
          <w:tcPr>
            <w:tcW w:w="4077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14:paraId="753C773F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center"/>
            </w:pPr>
            <w:r w:rsidRPr="00E73957">
              <w:t>Компонент</w:t>
            </w:r>
          </w:p>
        </w:tc>
        <w:tc>
          <w:tcPr>
            <w:tcW w:w="577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14:paraId="2BB79084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center"/>
            </w:pPr>
            <w:r w:rsidRPr="00E73957">
              <w:t>Конфигурация</w:t>
            </w:r>
          </w:p>
        </w:tc>
      </w:tr>
      <w:tr w:rsidR="00510B01" w:rsidRPr="00E73957" w14:paraId="69FBC6E3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160B4E0B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Центральный процессор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ABDAF52" w14:textId="47AB0656" w:rsidR="00510B01" w:rsidRPr="00E73957" w:rsidRDefault="00650C1B" w:rsidP="0090025A">
            <w:pPr>
              <w:pStyle w:val="af6"/>
              <w:spacing w:line="240" w:lineRule="auto"/>
              <w:ind w:firstLine="0"/>
              <w:jc w:val="left"/>
              <w:rPr>
                <w:lang w:val="ru-RU"/>
              </w:rPr>
            </w:pPr>
            <w:r w:rsidRPr="00E73957">
              <w:t>процессор</w:t>
            </w:r>
            <w:r w:rsidR="00825EBD" w:rsidRPr="00E73957">
              <w:t xml:space="preserve"> Intel Pentium 4 или более поздней версии с поддержкой SSE3</w:t>
            </w:r>
          </w:p>
        </w:tc>
      </w:tr>
      <w:tr w:rsidR="00510B01" w:rsidRPr="00E73957" w14:paraId="6D2890E4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7B09D418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Оперативная память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31A908F" w14:textId="224E3E88" w:rsidR="00510B01" w:rsidRPr="00E73957" w:rsidRDefault="00510B01" w:rsidP="005B6B3D">
            <w:pPr>
              <w:pStyle w:val="af6"/>
              <w:spacing w:line="240" w:lineRule="auto"/>
              <w:ind w:firstLine="0"/>
              <w:jc w:val="left"/>
            </w:pPr>
            <w:r w:rsidRPr="00E73957">
              <w:t xml:space="preserve">не менее </w:t>
            </w:r>
            <w:r w:rsidR="005B6B3D" w:rsidRPr="00E73957">
              <w:rPr>
                <w:lang w:val="ru-RU"/>
              </w:rPr>
              <w:t>1024</w:t>
            </w:r>
            <w:r w:rsidR="005B6B3D" w:rsidRPr="00E73957">
              <w:t xml:space="preserve"> </w:t>
            </w:r>
            <w:proofErr w:type="spellStart"/>
            <w:r w:rsidRPr="00E73957">
              <w:t>Mb</w:t>
            </w:r>
            <w:proofErr w:type="spellEnd"/>
          </w:p>
        </w:tc>
      </w:tr>
      <w:tr w:rsidR="00510B01" w:rsidRPr="00E73957" w14:paraId="12A4EFA3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484B7DF4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Жесткий диск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32BCEB0" w14:textId="763BAC35" w:rsidR="00510B01" w:rsidRPr="00E73957" w:rsidRDefault="00650C1B" w:rsidP="002C60EF">
            <w:pPr>
              <w:pStyle w:val="af6"/>
              <w:spacing w:line="240" w:lineRule="auto"/>
              <w:ind w:firstLine="0"/>
              <w:jc w:val="left"/>
            </w:pPr>
            <w:r w:rsidRPr="00E73957">
              <w:rPr>
                <w:lang w:val="ru-RU"/>
              </w:rPr>
              <w:t xml:space="preserve">1024 </w:t>
            </w:r>
            <w:proofErr w:type="spellStart"/>
            <w:r w:rsidRPr="00E73957">
              <w:rPr>
                <w:lang w:val="ru-RU"/>
              </w:rPr>
              <w:t>Mb</w:t>
            </w:r>
            <w:proofErr w:type="spellEnd"/>
            <w:r w:rsidRPr="00E73957">
              <w:rPr>
                <w:lang w:val="ru-RU"/>
              </w:rPr>
              <w:t xml:space="preserve"> свободного места на диске</w:t>
            </w:r>
          </w:p>
        </w:tc>
      </w:tr>
      <w:tr w:rsidR="00510B01" w:rsidRPr="00E73957" w14:paraId="75DC9B7F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5C89EE72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Дисковая подсистема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28D6807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  <w:rPr>
                <w:lang w:val="ru-RU"/>
              </w:rPr>
            </w:pPr>
            <w:r w:rsidRPr="00E73957">
              <w:rPr>
                <w:lang w:val="ru-RU"/>
              </w:rPr>
              <w:t>-</w:t>
            </w:r>
          </w:p>
        </w:tc>
      </w:tr>
      <w:tr w:rsidR="00510B01" w:rsidRPr="00E73957" w14:paraId="1F660029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2B4657DD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Видеоадаптер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4A59586" w14:textId="49D0FC16" w:rsidR="00510B01" w:rsidRPr="00E73957" w:rsidRDefault="005B6B3D" w:rsidP="005B6B3D">
            <w:pPr>
              <w:pStyle w:val="af6"/>
              <w:spacing w:line="240" w:lineRule="auto"/>
              <w:ind w:firstLine="0"/>
              <w:jc w:val="left"/>
              <w:rPr>
                <w:lang w:val="ru-RU"/>
              </w:rPr>
            </w:pPr>
            <w:r w:rsidRPr="00E73957">
              <w:rPr>
                <w:lang w:val="ru-RU"/>
              </w:rPr>
              <w:t>видеопамять – не менее 64 Мб</w:t>
            </w:r>
          </w:p>
        </w:tc>
      </w:tr>
      <w:tr w:rsidR="00510B01" w:rsidRPr="00E73957" w14:paraId="11CE37A2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2720ED80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Клавиатура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54421B7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</w:pPr>
            <w:r w:rsidRPr="00E73957">
              <w:t>присутствует</w:t>
            </w:r>
          </w:p>
        </w:tc>
      </w:tr>
      <w:tr w:rsidR="00510B01" w:rsidRPr="00E73957" w14:paraId="25E1BC92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2F3906A3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Мышь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9C06B50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</w:pPr>
            <w:r w:rsidRPr="00E73957">
              <w:t>присутствует</w:t>
            </w:r>
          </w:p>
        </w:tc>
      </w:tr>
      <w:tr w:rsidR="00510B01" w:rsidRPr="00E73957" w14:paraId="509F2328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600C0514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Монитор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82BBA84" w14:textId="77777777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</w:pPr>
            <w:r w:rsidRPr="00E73957">
              <w:t>присутствует</w:t>
            </w:r>
          </w:p>
        </w:tc>
      </w:tr>
      <w:tr w:rsidR="00510B01" w:rsidRPr="00E73957" w14:paraId="21E3498E" w14:textId="77777777" w:rsidTr="0090025A">
        <w:trPr>
          <w:jc w:val="center"/>
        </w:trPr>
        <w:tc>
          <w:tcPr>
            <w:tcW w:w="4077" w:type="dxa"/>
            <w:shd w:val="clear" w:color="auto" w:fill="auto"/>
          </w:tcPr>
          <w:p w14:paraId="0414A122" w14:textId="77777777" w:rsidR="00510B01" w:rsidRPr="00E73957" w:rsidRDefault="00510B01" w:rsidP="0090025A">
            <w:pPr>
              <w:pStyle w:val="af6"/>
              <w:spacing w:line="240" w:lineRule="auto"/>
              <w:ind w:firstLine="0"/>
            </w:pPr>
            <w:r w:rsidRPr="00E73957">
              <w:t>Разрешение экрана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6764289" w14:textId="25BF8759" w:rsidR="00510B01" w:rsidRPr="00E73957" w:rsidRDefault="00510B01" w:rsidP="0090025A">
            <w:pPr>
              <w:pStyle w:val="af6"/>
              <w:spacing w:line="240" w:lineRule="auto"/>
              <w:ind w:firstLine="0"/>
              <w:jc w:val="left"/>
            </w:pPr>
            <w:r w:rsidRPr="00E73957">
              <w:rPr>
                <w:rFonts w:eastAsia="Calibri"/>
                <w:lang w:eastAsia="ru-RU"/>
              </w:rPr>
              <w:t xml:space="preserve">не менее </w:t>
            </w:r>
            <w:r w:rsidR="002C60EF" w:rsidRPr="00E73957">
              <w:rPr>
                <w:rFonts w:eastAsia="Calibri"/>
                <w:lang w:eastAsia="ru-RU"/>
              </w:rPr>
              <w:t>1024x768</w:t>
            </w:r>
          </w:p>
        </w:tc>
      </w:tr>
    </w:tbl>
    <w:p w14:paraId="2AE26589" w14:textId="1782B4C2" w:rsidR="002C60EF" w:rsidRPr="00E73957" w:rsidRDefault="002C60EF" w:rsidP="009478C6">
      <w:pPr>
        <w:spacing w:line="360" w:lineRule="auto"/>
        <w:ind w:firstLine="567"/>
        <w:jc w:val="both"/>
        <w:rPr>
          <w:lang w:eastAsia="x-none"/>
        </w:rPr>
      </w:pPr>
      <w:r w:rsidRPr="00E73957">
        <w:rPr>
          <w:lang w:eastAsia="x-none"/>
        </w:rPr>
        <w:t xml:space="preserve">Минимальные системные требования, предъявляемые к серверу, для установки и эксплуатации </w:t>
      </w:r>
      <w:r w:rsidR="00CA386B" w:rsidRPr="00E73957">
        <w:rPr>
          <w:lang w:eastAsia="x-none"/>
        </w:rPr>
        <w:t>модуля</w:t>
      </w:r>
      <w:r w:rsidRPr="00E73957">
        <w:rPr>
          <w:lang w:eastAsia="x-none"/>
        </w:rPr>
        <w:t xml:space="preserve"> приведены в Таблице </w:t>
      </w:r>
      <w:r w:rsidR="00186CF4" w:rsidRPr="00E73957">
        <w:rPr>
          <w:lang w:eastAsia="x-none"/>
        </w:rPr>
        <w:t>4</w:t>
      </w:r>
      <w:r w:rsidRPr="00E73957">
        <w:rPr>
          <w:lang w:eastAsia="x-none"/>
        </w:rPr>
        <w:t>.</w:t>
      </w:r>
    </w:p>
    <w:p w14:paraId="66CC9F49" w14:textId="1BD9AB90" w:rsidR="00386236" w:rsidRPr="00E73957" w:rsidRDefault="002C60EF" w:rsidP="00386236">
      <w:pPr>
        <w:pStyle w:val="af2"/>
      </w:pPr>
      <w:r w:rsidRPr="00E73957">
        <w:rPr>
          <w:i w:val="0"/>
          <w:color w:val="auto"/>
          <w:sz w:val="24"/>
          <w:szCs w:val="24"/>
        </w:rPr>
        <w:t xml:space="preserve">Таблица </w:t>
      </w:r>
      <w:r w:rsidR="00186CF4" w:rsidRPr="00E73957">
        <w:rPr>
          <w:i w:val="0"/>
          <w:color w:val="auto"/>
          <w:sz w:val="24"/>
          <w:szCs w:val="24"/>
        </w:rPr>
        <w:t>4</w:t>
      </w:r>
      <w:r w:rsidRPr="00E73957">
        <w:rPr>
          <w:i w:val="0"/>
          <w:color w:val="auto"/>
          <w:sz w:val="24"/>
          <w:szCs w:val="24"/>
        </w:rPr>
        <w:t xml:space="preserve"> – Требования к конфигурации </w:t>
      </w:r>
      <w:r w:rsidR="00B53546">
        <w:rPr>
          <w:i w:val="0"/>
          <w:color w:val="auto"/>
          <w:sz w:val="24"/>
          <w:szCs w:val="24"/>
        </w:rPr>
        <w:t>модуля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9"/>
        <w:gridCol w:w="3986"/>
      </w:tblGrid>
      <w:tr w:rsidR="00386236" w:rsidRPr="00E73957" w14:paraId="593A2796" w14:textId="77777777" w:rsidTr="00436F77">
        <w:tc>
          <w:tcPr>
            <w:tcW w:w="5495" w:type="dxa"/>
          </w:tcPr>
          <w:p w14:paraId="05BD1217" w14:textId="6730471D" w:rsidR="00386236" w:rsidRPr="00E73957" w:rsidRDefault="00386236" w:rsidP="00386236">
            <w:r w:rsidRPr="00E73957">
              <w:t>Количество вычислительных потоков процессоров</w:t>
            </w:r>
          </w:p>
        </w:tc>
        <w:tc>
          <w:tcPr>
            <w:tcW w:w="4076" w:type="dxa"/>
          </w:tcPr>
          <w:p w14:paraId="416BA232" w14:textId="0FD989AE" w:rsidR="00386236" w:rsidRPr="00E73957" w:rsidRDefault="00386236" w:rsidP="00386236">
            <w:r w:rsidRPr="00E73957">
              <w:t>4 шт.</w:t>
            </w:r>
          </w:p>
        </w:tc>
      </w:tr>
      <w:tr w:rsidR="00386236" w:rsidRPr="00E73957" w14:paraId="03C47170" w14:textId="77777777" w:rsidTr="00436F77">
        <w:tc>
          <w:tcPr>
            <w:tcW w:w="5495" w:type="dxa"/>
          </w:tcPr>
          <w:p w14:paraId="270D9403" w14:textId="62C703CE" w:rsidR="00386236" w:rsidRPr="00E73957" w:rsidRDefault="00386236" w:rsidP="00386236">
            <w:r w:rsidRPr="00E73957">
              <w:t>Тактовая частота процессора</w:t>
            </w:r>
          </w:p>
        </w:tc>
        <w:tc>
          <w:tcPr>
            <w:tcW w:w="4076" w:type="dxa"/>
          </w:tcPr>
          <w:p w14:paraId="4EF40DDB" w14:textId="5BCCA8DC" w:rsidR="00386236" w:rsidRPr="00E73957" w:rsidRDefault="00386236" w:rsidP="00386236">
            <w:r w:rsidRPr="00E73957">
              <w:t>2,5 ГГц</w:t>
            </w:r>
          </w:p>
        </w:tc>
      </w:tr>
      <w:tr w:rsidR="00386236" w:rsidRPr="00E73957" w14:paraId="1D6364E0" w14:textId="77777777" w:rsidTr="00436F77">
        <w:tc>
          <w:tcPr>
            <w:tcW w:w="5495" w:type="dxa"/>
          </w:tcPr>
          <w:p w14:paraId="2240983A" w14:textId="63DD9CCE" w:rsidR="00386236" w:rsidRPr="00E73957" w:rsidRDefault="00386236" w:rsidP="00386236">
            <w:r w:rsidRPr="00E73957">
              <w:t>Оперативная память</w:t>
            </w:r>
          </w:p>
        </w:tc>
        <w:tc>
          <w:tcPr>
            <w:tcW w:w="4076" w:type="dxa"/>
          </w:tcPr>
          <w:p w14:paraId="231CA7F0" w14:textId="268926FD" w:rsidR="00386236" w:rsidRPr="00E73957" w:rsidRDefault="00386236" w:rsidP="00386236">
            <w:r w:rsidRPr="00E73957">
              <w:t>8 Гб</w:t>
            </w:r>
          </w:p>
        </w:tc>
      </w:tr>
      <w:tr w:rsidR="00386236" w:rsidRPr="00E73957" w14:paraId="34AC5115" w14:textId="77777777" w:rsidTr="00436F77">
        <w:tc>
          <w:tcPr>
            <w:tcW w:w="5495" w:type="dxa"/>
          </w:tcPr>
          <w:p w14:paraId="0921B22E" w14:textId="115F0F3F" w:rsidR="00386236" w:rsidRPr="00E73957" w:rsidRDefault="00386236" w:rsidP="00386236">
            <w:r w:rsidRPr="00E73957">
              <w:t>Свободное дисковое пространство</w:t>
            </w:r>
          </w:p>
        </w:tc>
        <w:tc>
          <w:tcPr>
            <w:tcW w:w="4076" w:type="dxa"/>
          </w:tcPr>
          <w:p w14:paraId="6CBD4927" w14:textId="3D9B4350" w:rsidR="00386236" w:rsidRPr="00E73957" w:rsidRDefault="00386236" w:rsidP="00386236">
            <w:r w:rsidRPr="00E73957">
              <w:t>500 Гб</w:t>
            </w:r>
          </w:p>
        </w:tc>
      </w:tr>
      <w:tr w:rsidR="00386236" w:rsidRPr="00E73957" w14:paraId="412D4F18" w14:textId="77777777" w:rsidTr="00436F77">
        <w:tc>
          <w:tcPr>
            <w:tcW w:w="5495" w:type="dxa"/>
          </w:tcPr>
          <w:p w14:paraId="51AF6C78" w14:textId="0A7D1C77" w:rsidR="00386236" w:rsidRPr="00E73957" w:rsidRDefault="00386236" w:rsidP="00386236">
            <w:r w:rsidRPr="00E73957">
              <w:t>Тип дисковых накопителей</w:t>
            </w:r>
          </w:p>
        </w:tc>
        <w:tc>
          <w:tcPr>
            <w:tcW w:w="4076" w:type="dxa"/>
          </w:tcPr>
          <w:p w14:paraId="51E10944" w14:textId="67599E6E" w:rsidR="00386236" w:rsidRPr="00E73957" w:rsidRDefault="00386236" w:rsidP="00386236">
            <w:r w:rsidRPr="00E73957">
              <w:t>SATA</w:t>
            </w:r>
          </w:p>
        </w:tc>
      </w:tr>
      <w:tr w:rsidR="00386236" w:rsidRPr="00E73957" w14:paraId="01FB801B" w14:textId="77777777" w:rsidTr="00436F77">
        <w:tc>
          <w:tcPr>
            <w:tcW w:w="5495" w:type="dxa"/>
          </w:tcPr>
          <w:p w14:paraId="024019F3" w14:textId="5FA6637D" w:rsidR="00386236" w:rsidRPr="00E73957" w:rsidRDefault="00386236" w:rsidP="00386236">
            <w:r w:rsidRPr="00E73957">
              <w:t xml:space="preserve">Пропускная способность локальной сети </w:t>
            </w:r>
          </w:p>
        </w:tc>
        <w:tc>
          <w:tcPr>
            <w:tcW w:w="4076" w:type="dxa"/>
          </w:tcPr>
          <w:p w14:paraId="703024AA" w14:textId="74AFF62D" w:rsidR="00386236" w:rsidRPr="00E73957" w:rsidRDefault="00386236" w:rsidP="00386236">
            <w:r w:rsidRPr="00E73957">
              <w:t>100 Мбит/сек</w:t>
            </w:r>
          </w:p>
        </w:tc>
      </w:tr>
      <w:tr w:rsidR="00386236" w:rsidRPr="00D4360C" w14:paraId="27179621" w14:textId="77777777" w:rsidTr="00436F77">
        <w:tc>
          <w:tcPr>
            <w:tcW w:w="5495" w:type="dxa"/>
          </w:tcPr>
          <w:p w14:paraId="6F988204" w14:textId="774147FB" w:rsidR="00386236" w:rsidRPr="00E73957" w:rsidRDefault="00436F77" w:rsidP="00386236">
            <w:r w:rsidRPr="00E73957">
              <w:t>Требуемое</w:t>
            </w:r>
            <w:r w:rsidRPr="00E73957">
              <w:rPr>
                <w:lang w:val="en-US"/>
              </w:rPr>
              <w:t xml:space="preserve"> </w:t>
            </w:r>
            <w:r w:rsidRPr="00E73957">
              <w:t>ПО</w:t>
            </w:r>
          </w:p>
        </w:tc>
        <w:tc>
          <w:tcPr>
            <w:tcW w:w="4076" w:type="dxa"/>
          </w:tcPr>
          <w:p w14:paraId="48C0CA24" w14:textId="3316DAC6" w:rsidR="00386236" w:rsidRPr="00E73957" w:rsidRDefault="00436F77" w:rsidP="00386236">
            <w:pPr>
              <w:rPr>
                <w:lang w:val="en-US"/>
              </w:rPr>
            </w:pPr>
            <w:r w:rsidRPr="00E73957">
              <w:rPr>
                <w:lang w:val="en-US"/>
              </w:rPr>
              <w:t>Apache2</w:t>
            </w:r>
            <w:r w:rsidR="00435F77" w:rsidRPr="00E73957">
              <w:rPr>
                <w:lang w:val="en-US"/>
              </w:rPr>
              <w:t>/nginx</w:t>
            </w:r>
            <w:r w:rsidRPr="00E73957">
              <w:rPr>
                <w:lang w:val="en-US"/>
              </w:rPr>
              <w:t xml:space="preserve">, ASP.NET </w:t>
            </w:r>
            <w:r w:rsidR="0009623A" w:rsidRPr="00E73957">
              <w:rPr>
                <w:lang w:val="en-US"/>
              </w:rPr>
              <w:t>6</w:t>
            </w:r>
            <w:r w:rsidRPr="00E73957">
              <w:rPr>
                <w:lang w:val="en-US"/>
              </w:rPr>
              <w:t>, ca-certificates</w:t>
            </w:r>
          </w:p>
        </w:tc>
      </w:tr>
    </w:tbl>
    <w:p w14:paraId="1521A104" w14:textId="77777777" w:rsidR="005F0B9F" w:rsidRPr="00E73957" w:rsidRDefault="005F0B9F" w:rsidP="00566999">
      <w:pPr>
        <w:rPr>
          <w:lang w:val="en-US"/>
        </w:rPr>
      </w:pPr>
    </w:p>
    <w:p w14:paraId="73B6B3F0" w14:textId="77777777" w:rsidR="005F0B9F" w:rsidRPr="00E73957" w:rsidRDefault="005F0B9F">
      <w:pPr>
        <w:spacing w:after="160" w:line="259" w:lineRule="auto"/>
        <w:rPr>
          <w:bCs/>
          <w:kern w:val="32"/>
          <w:sz w:val="32"/>
          <w:szCs w:val="28"/>
          <w:lang w:val="en-US" w:eastAsia="en-US"/>
        </w:rPr>
      </w:pPr>
      <w:r w:rsidRPr="00E73957">
        <w:rPr>
          <w:sz w:val="32"/>
          <w:szCs w:val="28"/>
          <w:lang w:val="en-US"/>
        </w:rPr>
        <w:br w:type="page"/>
      </w:r>
    </w:p>
    <w:p w14:paraId="473EDA87" w14:textId="462AD192" w:rsidR="00E76783" w:rsidRPr="00264D5E" w:rsidRDefault="00E76783" w:rsidP="00264D5E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bookmarkStart w:id="90" w:name="_Toc174548724"/>
      <w:r w:rsidRPr="00264D5E">
        <w:rPr>
          <w:sz w:val="32"/>
        </w:rPr>
        <w:t xml:space="preserve">Установка и запуск </w:t>
      </w:r>
      <w:r w:rsidR="0023348B" w:rsidRPr="00264D5E">
        <w:rPr>
          <w:sz w:val="32"/>
        </w:rPr>
        <w:t>ПО</w:t>
      </w:r>
      <w:bookmarkEnd w:id="90"/>
    </w:p>
    <w:p w14:paraId="317D26AD" w14:textId="77777777" w:rsidR="005F10DC" w:rsidRPr="009478C6" w:rsidRDefault="00E56EB4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 xml:space="preserve">Установка </w:t>
      </w:r>
      <w:r w:rsidR="00ED26A9" w:rsidRPr="00157D9A">
        <w:rPr>
          <w:lang w:eastAsia="x-none"/>
        </w:rPr>
        <w:t xml:space="preserve">ПО </w:t>
      </w:r>
      <w:r w:rsidRPr="00157D9A">
        <w:rPr>
          <w:lang w:eastAsia="x-none"/>
        </w:rPr>
        <w:t>осуществляется с</w:t>
      </w:r>
      <w:r w:rsidR="009C2E8E" w:rsidRPr="00157D9A">
        <w:rPr>
          <w:lang w:eastAsia="x-none"/>
        </w:rPr>
        <w:t xml:space="preserve"> помощью</w:t>
      </w:r>
      <w:r w:rsidRPr="00157D9A">
        <w:rPr>
          <w:lang w:eastAsia="x-none"/>
        </w:rPr>
        <w:t xml:space="preserve"> </w:t>
      </w:r>
      <w:r w:rsidR="009C2E8E" w:rsidRPr="00157D9A">
        <w:rPr>
          <w:lang w:eastAsia="x-none"/>
        </w:rPr>
        <w:t>командной строки</w:t>
      </w:r>
      <w:r w:rsidRPr="00157D9A">
        <w:rPr>
          <w:lang w:eastAsia="x-none"/>
        </w:rPr>
        <w:t xml:space="preserve"> </w:t>
      </w:r>
      <w:r w:rsidR="009C2E8E" w:rsidRPr="009478C6">
        <w:rPr>
          <w:lang w:eastAsia="x-none"/>
        </w:rPr>
        <w:t>OS</w:t>
      </w:r>
      <w:r w:rsidR="009C2E8E" w:rsidRPr="005F10DC">
        <w:rPr>
          <w:lang w:eastAsia="x-none"/>
        </w:rPr>
        <w:t xml:space="preserve"> </w:t>
      </w:r>
      <w:r w:rsidR="009C2E8E" w:rsidRPr="009478C6">
        <w:rPr>
          <w:lang w:eastAsia="x-none"/>
        </w:rPr>
        <w:t>Astra</w:t>
      </w:r>
      <w:r w:rsidR="009C2E8E" w:rsidRPr="005F10DC">
        <w:rPr>
          <w:lang w:eastAsia="x-none"/>
        </w:rPr>
        <w:t xml:space="preserve"> </w:t>
      </w:r>
      <w:r w:rsidR="009C2E8E" w:rsidRPr="009478C6">
        <w:rPr>
          <w:lang w:eastAsia="x-none"/>
        </w:rPr>
        <w:t>Linux</w:t>
      </w:r>
      <w:r w:rsidRPr="005F10DC">
        <w:rPr>
          <w:lang w:eastAsia="x-none"/>
        </w:rPr>
        <w:t xml:space="preserve"> </w:t>
      </w:r>
      <w:r w:rsidRPr="00157D9A">
        <w:rPr>
          <w:lang w:eastAsia="x-none"/>
        </w:rPr>
        <w:t xml:space="preserve">на </w:t>
      </w:r>
      <w:r w:rsidR="009C2E8E" w:rsidRPr="00157D9A">
        <w:rPr>
          <w:lang w:eastAsia="x-none"/>
        </w:rPr>
        <w:t xml:space="preserve">серверной </w:t>
      </w:r>
      <w:r w:rsidRPr="00157D9A">
        <w:rPr>
          <w:lang w:eastAsia="x-none"/>
        </w:rPr>
        <w:t xml:space="preserve">машине </w:t>
      </w:r>
      <w:r w:rsidR="00CA386B" w:rsidRPr="009478C6">
        <w:rPr>
          <w:lang w:eastAsia="x-none"/>
        </w:rPr>
        <w:t>модуля</w:t>
      </w:r>
      <w:r w:rsidRPr="00157D9A">
        <w:rPr>
          <w:lang w:eastAsia="x-none"/>
        </w:rPr>
        <w:t>.</w:t>
      </w:r>
      <w:r w:rsidR="00727B89" w:rsidRPr="009478C6">
        <w:rPr>
          <w:lang w:eastAsia="x-none"/>
        </w:rPr>
        <w:t xml:space="preserve"> </w:t>
      </w:r>
    </w:p>
    <w:p w14:paraId="61F816D8" w14:textId="29419942" w:rsidR="005F10DC" w:rsidRPr="005F10DC" w:rsidRDefault="00727B89" w:rsidP="009478C6">
      <w:pPr>
        <w:spacing w:line="360" w:lineRule="auto"/>
        <w:ind w:firstLine="567"/>
        <w:jc w:val="both"/>
        <w:rPr>
          <w:lang w:val="x-none" w:eastAsia="ar-SA"/>
        </w:rPr>
      </w:pPr>
      <w:r w:rsidRPr="009478C6">
        <w:rPr>
          <w:lang w:eastAsia="x-none"/>
        </w:rPr>
        <w:t xml:space="preserve">Также возможно использование иной операционную системы на базе ядра Linux. </w:t>
      </w:r>
      <w:r w:rsidR="0092049F" w:rsidRPr="009478C6">
        <w:rPr>
          <w:lang w:eastAsia="x-none"/>
        </w:rPr>
        <w:t>При использовании операционной системы на базе ядра Linux отличной от OS Astra Linux возможны некоторые изменения в процессе установки.</w:t>
      </w:r>
      <w:r w:rsidR="005F10DC" w:rsidRPr="009478C6">
        <w:rPr>
          <w:lang w:eastAsia="x-none"/>
        </w:rPr>
        <w:t xml:space="preserve"> Далее приведена последовательность шагов при инсталляции, иллюстрированная изображениями окон и выполняемых команд. Следует иметь в виду, что размеры окон, их оформление и шрифт текста зависят от настроек операционной системы и</w:t>
      </w:r>
      <w:r w:rsidR="005F10DC" w:rsidRPr="005F10DC">
        <w:rPr>
          <w:lang w:val="x-none" w:eastAsia="ar-SA"/>
        </w:rPr>
        <w:t xml:space="preserve"> могут отличаться на разных компьютерах в зависимости от установленной операционной системы.</w:t>
      </w:r>
    </w:p>
    <w:p w14:paraId="6F0FACE0" w14:textId="1C0A69E1" w:rsidR="002E2303" w:rsidRPr="00157D9A" w:rsidRDefault="00B1787E" w:rsidP="005C4EC9">
      <w:pPr>
        <w:pStyle w:val="2"/>
        <w:ind w:left="567" w:hanging="567"/>
      </w:pPr>
      <w:bookmarkStart w:id="91" w:name="_Toc174548725"/>
      <w:r>
        <w:t>Установка</w:t>
      </w:r>
      <w:r w:rsidR="002E2303" w:rsidRPr="00157D9A">
        <w:t xml:space="preserve"> APACHE2</w:t>
      </w:r>
      <w:bookmarkEnd w:id="91"/>
    </w:p>
    <w:p w14:paraId="152B0CD7" w14:textId="21D25CF0" w:rsidR="00AE17C6" w:rsidRPr="00157D9A" w:rsidRDefault="00E831EB" w:rsidP="005F0B9F">
      <w:pPr>
        <w:pStyle w:val="af6"/>
        <w:spacing w:before="240"/>
        <w:rPr>
          <w:lang w:eastAsia="x-none"/>
        </w:rPr>
      </w:pPr>
      <w:r w:rsidRPr="00157D9A">
        <w:t>Откройте</w:t>
      </w:r>
      <w:r w:rsidRPr="00157D9A">
        <w:rPr>
          <w:lang w:eastAsia="x-none"/>
        </w:rPr>
        <w:t xml:space="preserve"> терминал </w:t>
      </w:r>
      <w:r w:rsidRPr="00157D9A">
        <w:rPr>
          <w:lang w:val="en-US" w:eastAsia="x-none"/>
        </w:rPr>
        <w:t>Fly</w:t>
      </w:r>
      <w:r w:rsidRPr="00157D9A">
        <w:rPr>
          <w:lang w:eastAsia="x-none"/>
        </w:rPr>
        <w:t xml:space="preserve"> (</w:t>
      </w:r>
      <w:r w:rsidR="00A52B4B" w:rsidRPr="00157D9A">
        <w:rPr>
          <w:lang w:eastAsia="x-none"/>
        </w:rPr>
        <w:t xml:space="preserve">пункт меню </w:t>
      </w:r>
      <w:r w:rsidRPr="00157D9A">
        <w:rPr>
          <w:lang w:eastAsia="x-none"/>
        </w:rPr>
        <w:t xml:space="preserve">Системные -&gt; Терминал </w:t>
      </w:r>
      <w:r w:rsidRPr="00157D9A">
        <w:rPr>
          <w:lang w:val="en-US" w:eastAsia="x-none"/>
        </w:rPr>
        <w:t>Fly</w:t>
      </w:r>
      <w:r w:rsidRPr="00157D9A">
        <w:rPr>
          <w:lang w:eastAsia="x-none"/>
        </w:rPr>
        <w:t xml:space="preserve">) и </w:t>
      </w:r>
      <w:r w:rsidR="00B44CE1" w:rsidRPr="00157D9A">
        <w:rPr>
          <w:lang w:eastAsia="x-none"/>
        </w:rPr>
        <w:t>загрузите</w:t>
      </w:r>
      <w:r w:rsidR="00AE17C6" w:rsidRPr="00157D9A">
        <w:rPr>
          <w:lang w:eastAsia="x-none"/>
        </w:rPr>
        <w:t xml:space="preserve"> Apache2: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4E6449" w:rsidRPr="00157D9A" w14:paraId="46DA06A8" w14:textId="77777777" w:rsidTr="00263F65">
        <w:tc>
          <w:tcPr>
            <w:tcW w:w="8505" w:type="dxa"/>
          </w:tcPr>
          <w:p w14:paraId="5E92F551" w14:textId="353E39E4" w:rsidR="004E6449" w:rsidRPr="00157D9A" w:rsidRDefault="004E6449" w:rsidP="00E831EB">
            <w:pPr>
              <w:spacing w:line="360" w:lineRule="auto"/>
              <w:jc w:val="both"/>
              <w:rPr>
                <w:lang w:eastAsia="x-none"/>
              </w:rPr>
            </w:pPr>
            <w:proofErr w:type="spellStart"/>
            <w:r w:rsidRPr="00157D9A">
              <w:rPr>
                <w:lang w:eastAsia="x-none"/>
              </w:rPr>
              <w:t>apt-get</w:t>
            </w:r>
            <w:proofErr w:type="spellEnd"/>
            <w:r w:rsidRPr="00157D9A">
              <w:rPr>
                <w:lang w:eastAsia="x-none"/>
              </w:rPr>
              <w:t xml:space="preserve"> </w:t>
            </w:r>
            <w:proofErr w:type="spellStart"/>
            <w:r w:rsidRPr="00157D9A">
              <w:rPr>
                <w:lang w:eastAsia="x-none"/>
              </w:rPr>
              <w:t>install</w:t>
            </w:r>
            <w:proofErr w:type="spellEnd"/>
            <w:r w:rsidRPr="00157D9A">
              <w:rPr>
                <w:lang w:eastAsia="x-none"/>
              </w:rPr>
              <w:t xml:space="preserve"> apache2</w:t>
            </w:r>
          </w:p>
        </w:tc>
      </w:tr>
    </w:tbl>
    <w:p w14:paraId="4542BE52" w14:textId="0156669F" w:rsidR="004E6449" w:rsidRPr="00157D9A" w:rsidRDefault="00A52B4B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Предварительно может потребоваться обновить базу данных с доступными пакетами</w:t>
      </w:r>
      <w:r w:rsidR="00D0119A" w:rsidRPr="00157D9A">
        <w:rPr>
          <w:lang w:eastAsia="x-none"/>
        </w:rPr>
        <w:t xml:space="preserve"> (</w:t>
      </w:r>
      <w:r w:rsidRPr="00157D9A">
        <w:rPr>
          <w:lang w:eastAsia="x-none"/>
        </w:rPr>
        <w:t>команда "</w:t>
      </w:r>
      <w:proofErr w:type="spellStart"/>
      <w:r w:rsidRPr="00157D9A">
        <w:rPr>
          <w:lang w:eastAsia="x-none"/>
        </w:rPr>
        <w:t>apt</w:t>
      </w:r>
      <w:proofErr w:type="spellEnd"/>
      <w:r w:rsidRPr="00157D9A">
        <w:rPr>
          <w:lang w:eastAsia="x-none"/>
        </w:rPr>
        <w:t xml:space="preserve"> </w:t>
      </w:r>
      <w:proofErr w:type="spellStart"/>
      <w:r w:rsidRPr="00157D9A">
        <w:rPr>
          <w:lang w:eastAsia="x-none"/>
        </w:rPr>
        <w:t>update</w:t>
      </w:r>
      <w:proofErr w:type="spellEnd"/>
      <w:r w:rsidRPr="00157D9A">
        <w:rPr>
          <w:lang w:eastAsia="x-none"/>
        </w:rPr>
        <w:t>"</w:t>
      </w:r>
      <w:r w:rsidR="00D0119A" w:rsidRPr="00157D9A">
        <w:rPr>
          <w:lang w:eastAsia="x-none"/>
        </w:rPr>
        <w:t>)</w:t>
      </w:r>
      <w:r w:rsidRPr="00157D9A">
        <w:rPr>
          <w:lang w:eastAsia="x-none"/>
        </w:rPr>
        <w:t>.</w:t>
      </w:r>
    </w:p>
    <w:p w14:paraId="440DAB38" w14:textId="4FCA43D8" w:rsidR="00B44CE1" w:rsidRPr="00157D9A" w:rsidRDefault="00B44CE1" w:rsidP="00B44CE1">
      <w:pPr>
        <w:spacing w:line="360" w:lineRule="auto"/>
        <w:ind w:firstLine="709"/>
        <w:jc w:val="both"/>
        <w:rPr>
          <w:lang w:eastAsia="x-none"/>
        </w:rPr>
      </w:pPr>
      <w:r w:rsidRPr="00157D9A">
        <w:rPr>
          <w:lang w:val="x-none" w:eastAsia="x-none"/>
        </w:rPr>
        <w:t>Включите</w:t>
      </w:r>
      <w:r w:rsidRPr="00157D9A">
        <w:rPr>
          <w:lang w:eastAsia="x-none"/>
        </w:rPr>
        <w:t xml:space="preserve"> требуемые модули в </w:t>
      </w:r>
      <w:r w:rsidR="00016648" w:rsidRPr="00157D9A">
        <w:rPr>
          <w:lang w:val="en-US" w:eastAsia="x-none"/>
        </w:rPr>
        <w:t>A</w:t>
      </w:r>
      <w:r w:rsidRPr="00157D9A">
        <w:rPr>
          <w:lang w:eastAsia="x-none"/>
        </w:rPr>
        <w:t>pache</w:t>
      </w:r>
      <w:r w:rsidR="00016648" w:rsidRPr="00157D9A">
        <w:rPr>
          <w:lang w:eastAsia="x-none"/>
        </w:rPr>
        <w:t>2</w:t>
      </w:r>
      <w:r w:rsidRPr="00157D9A">
        <w:rPr>
          <w:lang w:eastAsia="x-none"/>
        </w:rPr>
        <w:t>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C660C4" w:rsidRPr="00D4360C" w14:paraId="2CA0E7D3" w14:textId="77777777" w:rsidTr="00263F65">
        <w:tc>
          <w:tcPr>
            <w:tcW w:w="8505" w:type="dxa"/>
          </w:tcPr>
          <w:p w14:paraId="04C8FEC9" w14:textId="77777777" w:rsidR="00D0119A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a2enmod </w:t>
            </w:r>
            <w:proofErr w:type="spellStart"/>
            <w:r w:rsidRPr="00157D9A">
              <w:rPr>
                <w:lang w:val="en-US" w:eastAsia="x-none"/>
              </w:rPr>
              <w:t>ssl</w:t>
            </w:r>
            <w:proofErr w:type="spellEnd"/>
          </w:p>
          <w:p w14:paraId="2DE32768" w14:textId="77777777" w:rsidR="00D0119A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a2enmod proxy</w:t>
            </w:r>
          </w:p>
          <w:p w14:paraId="7E6B9812" w14:textId="77777777" w:rsidR="00D0119A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a2enmod </w:t>
            </w:r>
            <w:proofErr w:type="spellStart"/>
            <w:r w:rsidRPr="00157D9A">
              <w:rPr>
                <w:lang w:val="en-US" w:eastAsia="x-none"/>
              </w:rPr>
              <w:t>proxy_http</w:t>
            </w:r>
            <w:proofErr w:type="spellEnd"/>
          </w:p>
          <w:p w14:paraId="00B5DBD6" w14:textId="77777777" w:rsidR="00D0119A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a2enmod rewrite</w:t>
            </w:r>
          </w:p>
          <w:p w14:paraId="7F8E2C4F" w14:textId="77777777" w:rsidR="00C660C4" w:rsidRPr="00157D9A" w:rsidRDefault="00D0119A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a2enmod </w:t>
            </w:r>
            <w:proofErr w:type="spellStart"/>
            <w:r w:rsidRPr="00157D9A">
              <w:rPr>
                <w:lang w:val="en-US" w:eastAsia="x-none"/>
              </w:rPr>
              <w:t>proxy_wstunnel</w:t>
            </w:r>
            <w:proofErr w:type="spellEnd"/>
          </w:p>
          <w:p w14:paraId="4CBA92DC" w14:textId="0C46D7DA" w:rsidR="005F0B9F" w:rsidRPr="00157D9A" w:rsidRDefault="005F0B9F" w:rsidP="00D0119A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a2enmod headers</w:t>
            </w:r>
          </w:p>
        </w:tc>
      </w:tr>
    </w:tbl>
    <w:p w14:paraId="3CE7CCE1" w14:textId="75583AE5" w:rsidR="00C660C4" w:rsidRPr="00157D9A" w:rsidRDefault="005F0B9F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П</w:t>
      </w:r>
      <w:r w:rsidR="00B44CE1" w:rsidRPr="00157D9A">
        <w:rPr>
          <w:lang w:eastAsia="x-none"/>
        </w:rPr>
        <w:t>ерезагрузите</w:t>
      </w:r>
      <w:r w:rsidR="00B44CE1" w:rsidRPr="00157D9A">
        <w:rPr>
          <w:lang w:val="en-US" w:eastAsia="x-none"/>
        </w:rPr>
        <w:t xml:space="preserve"> </w:t>
      </w:r>
      <w:r w:rsidR="00016648" w:rsidRPr="00157D9A">
        <w:rPr>
          <w:lang w:val="en-US" w:eastAsia="x-none"/>
        </w:rPr>
        <w:t>A</w:t>
      </w:r>
      <w:r w:rsidR="00B44CE1" w:rsidRPr="00157D9A">
        <w:rPr>
          <w:lang w:val="en-US" w:eastAsia="x-none"/>
        </w:rPr>
        <w:t>pache</w:t>
      </w:r>
      <w:r w:rsidR="00016648" w:rsidRPr="00157D9A">
        <w:rPr>
          <w:lang w:val="en-US" w:eastAsia="x-none"/>
        </w:rPr>
        <w:t>2</w:t>
      </w:r>
      <w:r w:rsidR="00C660C4" w:rsidRPr="00157D9A">
        <w:rPr>
          <w:lang w:eastAsia="x-none"/>
        </w:rPr>
        <w:t>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C660C4" w:rsidRPr="00157D9A" w14:paraId="3E46A177" w14:textId="77777777" w:rsidTr="00263F65">
        <w:tc>
          <w:tcPr>
            <w:tcW w:w="8505" w:type="dxa"/>
          </w:tcPr>
          <w:p w14:paraId="27A3497A" w14:textId="36AD2B65" w:rsidR="00C660C4" w:rsidRPr="00157D9A" w:rsidRDefault="00C660C4" w:rsidP="00B44CE1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systemctl</w:t>
            </w:r>
            <w:proofErr w:type="spellEnd"/>
            <w:r w:rsidRPr="00157D9A">
              <w:rPr>
                <w:lang w:val="en-US" w:eastAsia="x-none"/>
              </w:rPr>
              <w:t xml:space="preserve"> restart apache2</w:t>
            </w:r>
          </w:p>
        </w:tc>
      </w:tr>
    </w:tbl>
    <w:p w14:paraId="7E7CDB56" w14:textId="393D1911" w:rsidR="00B44CE1" w:rsidRPr="00157D9A" w:rsidRDefault="00B44CE1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t>Скопировать</w:t>
      </w:r>
      <w:r w:rsidRPr="00157D9A">
        <w:rPr>
          <w:lang w:eastAsia="x-none"/>
        </w:rPr>
        <w:t xml:space="preserve"> файлы из папки </w:t>
      </w:r>
      <w:r w:rsidR="004D01A6" w:rsidRPr="00157D9A">
        <w:rPr>
          <w:b/>
          <w:lang w:eastAsia="x-none"/>
        </w:rPr>
        <w:t>«</w:t>
      </w:r>
      <w:proofErr w:type="spellStart"/>
      <w:r w:rsidRPr="00157D9A">
        <w:rPr>
          <w:b/>
          <w:lang w:val="en-US" w:eastAsia="x-none"/>
        </w:rPr>
        <w:t>ApacheSite</w:t>
      </w:r>
      <w:proofErr w:type="spellEnd"/>
      <w:r w:rsidR="004D01A6" w:rsidRPr="00157D9A">
        <w:rPr>
          <w:b/>
          <w:lang w:eastAsia="x-none"/>
        </w:rPr>
        <w:t>»</w:t>
      </w:r>
      <w:r w:rsidRPr="00157D9A">
        <w:rPr>
          <w:lang w:eastAsia="x-none"/>
        </w:rPr>
        <w:t xml:space="preserve"> </w:t>
      </w:r>
      <w:r w:rsidR="004D01A6" w:rsidRPr="00157D9A">
        <w:rPr>
          <w:lang w:eastAsia="x-none"/>
        </w:rPr>
        <w:t>в папку по следующему пути</w:t>
      </w:r>
      <w:r w:rsidR="002E2303" w:rsidRPr="00157D9A">
        <w:rPr>
          <w:lang w:eastAsia="x-none"/>
        </w:rPr>
        <w:t>:</w:t>
      </w:r>
      <w:r w:rsidR="00C83D12" w:rsidRPr="00157D9A">
        <w:rPr>
          <w:lang w:eastAsia="x-none"/>
        </w:rPr>
        <w:t xml:space="preserve"> </w:t>
      </w:r>
      <w:r w:rsidRPr="00157D9A">
        <w:rPr>
          <w:i/>
          <w:lang w:eastAsia="x-none"/>
        </w:rPr>
        <w:t>/</w:t>
      </w:r>
      <w:proofErr w:type="spellStart"/>
      <w:r w:rsidRPr="00157D9A">
        <w:rPr>
          <w:i/>
          <w:lang w:val="en-US" w:eastAsia="x-none"/>
        </w:rPr>
        <w:t>etc</w:t>
      </w:r>
      <w:proofErr w:type="spellEnd"/>
      <w:r w:rsidRPr="00157D9A">
        <w:rPr>
          <w:i/>
          <w:lang w:eastAsia="x-none"/>
        </w:rPr>
        <w:t>/</w:t>
      </w:r>
      <w:proofErr w:type="spellStart"/>
      <w:r w:rsidRPr="00157D9A">
        <w:rPr>
          <w:i/>
          <w:lang w:val="en-US" w:eastAsia="x-none"/>
        </w:rPr>
        <w:t>apache</w:t>
      </w:r>
      <w:proofErr w:type="spellEnd"/>
      <w:r w:rsidRPr="00157D9A">
        <w:rPr>
          <w:i/>
          <w:lang w:eastAsia="x-none"/>
        </w:rPr>
        <w:t>2/</w:t>
      </w:r>
      <w:r w:rsidRPr="00157D9A">
        <w:rPr>
          <w:i/>
          <w:lang w:val="en-US" w:eastAsia="x-none"/>
        </w:rPr>
        <w:t>sites</w:t>
      </w:r>
      <w:r w:rsidRPr="00157D9A">
        <w:rPr>
          <w:i/>
          <w:lang w:eastAsia="x-none"/>
        </w:rPr>
        <w:t>-</w:t>
      </w:r>
      <w:r w:rsidRPr="00157D9A">
        <w:rPr>
          <w:i/>
          <w:lang w:val="en-US" w:eastAsia="x-none"/>
        </w:rPr>
        <w:t>available</w:t>
      </w:r>
      <w:r w:rsidRPr="00157D9A">
        <w:rPr>
          <w:i/>
          <w:lang w:eastAsia="x-none"/>
        </w:rPr>
        <w:t>/</w:t>
      </w:r>
    </w:p>
    <w:p w14:paraId="4257EC5E" w14:textId="77777777" w:rsidR="00C660C4" w:rsidRPr="00157D9A" w:rsidRDefault="002E2303" w:rsidP="003C4DD9">
      <w:pPr>
        <w:pStyle w:val="af6"/>
        <w:rPr>
          <w:lang w:eastAsia="x-none"/>
        </w:rPr>
      </w:pPr>
      <w:r w:rsidRPr="00157D9A">
        <w:t>Включите</w:t>
      </w:r>
      <w:r w:rsidRPr="00157D9A">
        <w:rPr>
          <w:lang w:eastAsia="x-none"/>
        </w:rPr>
        <w:t xml:space="preserve"> выбранный сайт: 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C660C4" w:rsidRPr="00157D9A" w14:paraId="71118700" w14:textId="77777777" w:rsidTr="00263F65">
        <w:tc>
          <w:tcPr>
            <w:tcW w:w="8505" w:type="dxa"/>
          </w:tcPr>
          <w:p w14:paraId="614D6466" w14:textId="7E0BE786" w:rsidR="00C660C4" w:rsidRPr="00157D9A" w:rsidRDefault="00D0119A" w:rsidP="002E2303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a2ensite </w:t>
            </w:r>
            <w:proofErr w:type="spellStart"/>
            <w:r w:rsidR="00E9064F" w:rsidRPr="00157D9A">
              <w:rPr>
                <w:lang w:val="en-US" w:eastAsia="x-none"/>
              </w:rPr>
              <w:t>FlcService</w:t>
            </w:r>
            <w:r w:rsidRPr="00157D9A">
              <w:rPr>
                <w:lang w:val="en-US" w:eastAsia="x-none"/>
              </w:rPr>
              <w:t>.conf</w:t>
            </w:r>
            <w:proofErr w:type="spellEnd"/>
          </w:p>
        </w:tc>
      </w:tr>
    </w:tbl>
    <w:p w14:paraId="25037BB0" w14:textId="31DEF179" w:rsidR="004E6449" w:rsidRPr="00157D9A" w:rsidRDefault="00D0119A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t>В</w:t>
      </w:r>
      <w:r w:rsidR="002E2303" w:rsidRPr="00157D9A">
        <w:t>ыключите</w:t>
      </w:r>
      <w:r w:rsidR="002E2303" w:rsidRPr="00157D9A">
        <w:rPr>
          <w:lang w:val="en-US" w:eastAsia="x-none"/>
        </w:rPr>
        <w:t xml:space="preserve"> </w:t>
      </w:r>
      <w:r w:rsidR="002E2303" w:rsidRPr="00157D9A">
        <w:rPr>
          <w:lang w:eastAsia="x-none"/>
        </w:rPr>
        <w:t>сайт</w:t>
      </w:r>
      <w:r w:rsidR="002E2303" w:rsidRPr="00157D9A">
        <w:rPr>
          <w:lang w:val="en-US" w:eastAsia="x-none"/>
        </w:rPr>
        <w:t xml:space="preserve"> </w:t>
      </w:r>
      <w:r w:rsidR="002E2303" w:rsidRPr="009478C6">
        <w:rPr>
          <w:lang w:eastAsia="x-none"/>
        </w:rPr>
        <w:t>default</w:t>
      </w:r>
      <w:r w:rsidR="002E2303" w:rsidRPr="00157D9A">
        <w:rPr>
          <w:lang w:val="en-US" w:eastAsia="x-none"/>
        </w:rPr>
        <w:t>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4E6449" w:rsidRPr="00157D9A" w14:paraId="7FD77142" w14:textId="77777777" w:rsidTr="00263F65">
        <w:tc>
          <w:tcPr>
            <w:tcW w:w="8505" w:type="dxa"/>
          </w:tcPr>
          <w:p w14:paraId="78DE3656" w14:textId="1F5286BD" w:rsidR="004E6449" w:rsidRPr="00157D9A" w:rsidRDefault="00D0119A" w:rsidP="002E2303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a2dissite 000-default.conf</w:t>
            </w:r>
          </w:p>
        </w:tc>
      </w:tr>
    </w:tbl>
    <w:p w14:paraId="69C81574" w14:textId="40D1156E" w:rsidR="002E2303" w:rsidRPr="00157D9A" w:rsidRDefault="002E2303" w:rsidP="005F0B9F">
      <w:pPr>
        <w:pStyle w:val="af6"/>
        <w:spacing w:before="240"/>
        <w:rPr>
          <w:lang w:eastAsia="x-none"/>
        </w:rPr>
      </w:pPr>
      <w:r w:rsidRPr="00157D9A">
        <w:t>Перезапуст</w:t>
      </w:r>
      <w:r w:rsidRPr="002B7F6E">
        <w:rPr>
          <w:lang w:val="ru-RU" w:eastAsia="x-none"/>
        </w:rPr>
        <w:t>ите</w:t>
      </w:r>
      <w:r w:rsidRPr="00157D9A">
        <w:rPr>
          <w:lang w:val="en-US" w:eastAsia="x-none"/>
        </w:rPr>
        <w:t xml:space="preserve"> </w:t>
      </w:r>
      <w:r w:rsidR="00CF6283" w:rsidRPr="00157D9A">
        <w:rPr>
          <w:lang w:val="en-US" w:eastAsia="x-none"/>
        </w:rPr>
        <w:t>A</w:t>
      </w:r>
      <w:r w:rsidRPr="00157D9A">
        <w:rPr>
          <w:lang w:val="en-US" w:eastAsia="x-none"/>
        </w:rPr>
        <w:t>pache</w:t>
      </w:r>
      <w:r w:rsidR="00CF6283" w:rsidRPr="00157D9A">
        <w:rPr>
          <w:lang w:val="en-US" w:eastAsia="x-none"/>
        </w:rPr>
        <w:t>2</w:t>
      </w:r>
      <w:r w:rsidRPr="00157D9A">
        <w:rPr>
          <w:lang w:val="en-US" w:eastAsia="x-none"/>
        </w:rPr>
        <w:t>:</w:t>
      </w:r>
    </w:p>
    <w:tbl>
      <w:tblPr>
        <w:tblStyle w:val="aa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4E6449" w:rsidRPr="00157D9A" w14:paraId="12B2069B" w14:textId="77777777" w:rsidTr="00263F65">
        <w:tc>
          <w:tcPr>
            <w:tcW w:w="8505" w:type="dxa"/>
          </w:tcPr>
          <w:p w14:paraId="45380F5C" w14:textId="76D0EC98" w:rsidR="004E6449" w:rsidRPr="00157D9A" w:rsidRDefault="00D0119A" w:rsidP="002E2303">
            <w:pPr>
              <w:spacing w:line="360" w:lineRule="auto"/>
              <w:jc w:val="both"/>
              <w:rPr>
                <w:lang w:eastAsia="x-none"/>
              </w:rPr>
            </w:pPr>
            <w:r w:rsidRPr="00157D9A">
              <w:rPr>
                <w:lang w:val="en-US" w:eastAsia="x-none"/>
              </w:rPr>
              <w:t>service apache2 restart</w:t>
            </w:r>
          </w:p>
        </w:tc>
      </w:tr>
    </w:tbl>
    <w:p w14:paraId="148DBC09" w14:textId="0206B60B" w:rsidR="002E2303" w:rsidRPr="00157D9A" w:rsidRDefault="00B1787E" w:rsidP="005C4EC9">
      <w:pPr>
        <w:pStyle w:val="2"/>
        <w:ind w:left="567" w:hanging="567"/>
      </w:pPr>
      <w:bookmarkStart w:id="92" w:name="_Toc174548726"/>
      <w:r>
        <w:t>Установка</w:t>
      </w:r>
      <w:r w:rsidR="002E2303" w:rsidRPr="00157D9A">
        <w:t xml:space="preserve"> ASP.NET </w:t>
      </w:r>
      <w:r w:rsidR="0009623A">
        <w:t>6</w:t>
      </w:r>
      <w:bookmarkEnd w:id="92"/>
    </w:p>
    <w:p w14:paraId="7F158967" w14:textId="2F0A74F8" w:rsidR="002C21CF" w:rsidRPr="00157D9A" w:rsidRDefault="002C21CF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 xml:space="preserve">Установите </w:t>
      </w:r>
      <w:r w:rsidRPr="009478C6">
        <w:rPr>
          <w:lang w:eastAsia="x-none"/>
        </w:rPr>
        <w:t>ASP</w:t>
      </w:r>
      <w:r w:rsidRPr="00157D9A">
        <w:rPr>
          <w:lang w:eastAsia="x-none"/>
        </w:rPr>
        <w:t>.</w:t>
      </w:r>
      <w:r w:rsidRPr="009478C6">
        <w:rPr>
          <w:lang w:eastAsia="x-none"/>
        </w:rPr>
        <w:t>NET</w:t>
      </w:r>
      <w:r w:rsidRPr="00157D9A">
        <w:rPr>
          <w:lang w:eastAsia="x-none"/>
        </w:rPr>
        <w:t xml:space="preserve"> </w:t>
      </w:r>
      <w:r w:rsidR="0009623A">
        <w:rPr>
          <w:lang w:eastAsia="x-none"/>
        </w:rPr>
        <w:t>6</w:t>
      </w:r>
      <w:r w:rsidRPr="00157D9A">
        <w:rPr>
          <w:lang w:eastAsia="x-none"/>
        </w:rPr>
        <w:t xml:space="preserve">. </w:t>
      </w:r>
      <w:r w:rsidR="00CF6283" w:rsidRPr="00157D9A">
        <w:rPr>
          <w:lang w:eastAsia="x-none"/>
        </w:rPr>
        <w:t>П</w:t>
      </w:r>
      <w:r w:rsidR="00D0119A" w:rsidRPr="00157D9A">
        <w:rPr>
          <w:lang w:eastAsia="x-none"/>
        </w:rPr>
        <w:t>роцесс</w:t>
      </w:r>
      <w:r w:rsidR="00CF6283" w:rsidRPr="00157D9A">
        <w:rPr>
          <w:lang w:eastAsia="x-none"/>
        </w:rPr>
        <w:t xml:space="preserve"> установки описан</w:t>
      </w:r>
      <w:r w:rsidRPr="00157D9A">
        <w:rPr>
          <w:lang w:eastAsia="x-none"/>
        </w:rPr>
        <w:t xml:space="preserve"> в справочном центре Astra Linux:</w:t>
      </w:r>
      <w:r w:rsidR="00CF6283" w:rsidRPr="00157D9A">
        <w:rPr>
          <w:lang w:eastAsia="x-none"/>
        </w:rPr>
        <w:t xml:space="preserve"> </w:t>
      </w:r>
      <w:r w:rsidR="00CF6283" w:rsidRPr="001C5BCE">
        <w:rPr>
          <w:lang w:eastAsia="x-none"/>
        </w:rPr>
        <w:t>https://wiki.astralinux.ru/pages/viewpage.action?pageId=41192241</w:t>
      </w:r>
    </w:p>
    <w:p w14:paraId="25EE69E0" w14:textId="797EE22A" w:rsidR="0009623A" w:rsidRPr="0009623A" w:rsidRDefault="0009623A" w:rsidP="009478C6">
      <w:pPr>
        <w:spacing w:line="360" w:lineRule="auto"/>
        <w:ind w:firstLine="567"/>
        <w:jc w:val="both"/>
        <w:rPr>
          <w:lang w:eastAsia="x-none"/>
        </w:rPr>
      </w:pPr>
      <w:r>
        <w:rPr>
          <w:lang w:eastAsia="x-none"/>
        </w:rPr>
        <w:t xml:space="preserve">Для иных систем на базе ядра </w:t>
      </w:r>
      <w:r w:rsidRPr="009478C6">
        <w:rPr>
          <w:lang w:eastAsia="x-none"/>
        </w:rPr>
        <w:t>Linux</w:t>
      </w:r>
      <w:r w:rsidRPr="0009623A">
        <w:rPr>
          <w:lang w:eastAsia="x-none"/>
        </w:rPr>
        <w:t xml:space="preserve"> </w:t>
      </w:r>
      <w:r>
        <w:rPr>
          <w:lang w:eastAsia="x-none"/>
        </w:rPr>
        <w:t>процесс может несколько отключаться. Необходимо обратится к инструкции на официальном сайте разработчика.</w:t>
      </w:r>
    </w:p>
    <w:p w14:paraId="63DD2089" w14:textId="0CE77133" w:rsidR="00C660C4" w:rsidRPr="00157D9A" w:rsidRDefault="00C660C4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 xml:space="preserve">Для включения установки пакетов с использованием протокола </w:t>
      </w:r>
      <w:proofErr w:type="spellStart"/>
      <w:r w:rsidRPr="00157D9A">
        <w:rPr>
          <w:lang w:eastAsia="x-none"/>
        </w:rPr>
        <w:t>https</w:t>
      </w:r>
      <w:proofErr w:type="spellEnd"/>
      <w:r w:rsidRPr="00157D9A">
        <w:rPr>
          <w:lang w:eastAsia="x-none"/>
        </w:rPr>
        <w:t xml:space="preserve"> установит</w:t>
      </w:r>
      <w:r w:rsidR="00620899" w:rsidRPr="00157D9A">
        <w:rPr>
          <w:lang w:eastAsia="x-none"/>
        </w:rPr>
        <w:t>е</w:t>
      </w:r>
      <w:r w:rsidRPr="00157D9A">
        <w:rPr>
          <w:lang w:eastAsia="x-none"/>
        </w:rPr>
        <w:t xml:space="preserve"> пакет </w:t>
      </w:r>
      <w:proofErr w:type="spellStart"/>
      <w:r w:rsidRPr="00157D9A">
        <w:rPr>
          <w:lang w:eastAsia="x-none"/>
        </w:rPr>
        <w:t>ca-certificates</w:t>
      </w:r>
      <w:proofErr w:type="spellEnd"/>
      <w:r w:rsidRPr="00157D9A">
        <w:rPr>
          <w:lang w:eastAsia="x-none"/>
        </w:rPr>
        <w:t>:</w:t>
      </w:r>
      <w:r w:rsidR="002C21CF" w:rsidRPr="00157D9A">
        <w:rPr>
          <w:lang w:eastAsia="x-none"/>
        </w:rPr>
        <w:t xml:space="preserve"> 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C660C4" w:rsidRPr="00D4360C" w14:paraId="46063A37" w14:textId="77777777" w:rsidTr="00263F65">
        <w:tc>
          <w:tcPr>
            <w:tcW w:w="8363" w:type="dxa"/>
          </w:tcPr>
          <w:p w14:paraId="5547FEC9" w14:textId="1D46DB4D" w:rsidR="00C660C4" w:rsidRPr="00157D9A" w:rsidRDefault="00C660C4" w:rsidP="00C660C4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apt install ca-certificates</w:t>
            </w:r>
          </w:p>
        </w:tc>
      </w:tr>
    </w:tbl>
    <w:p w14:paraId="3FB221C7" w14:textId="0E896E46" w:rsidR="006B1209" w:rsidRPr="00157D9A" w:rsidRDefault="006B1209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Перед установкой пакетов из репозитория</w:t>
      </w:r>
      <w:r w:rsidR="00620899" w:rsidRPr="00157D9A">
        <w:rPr>
          <w:lang w:eastAsia="x-none"/>
        </w:rPr>
        <w:t xml:space="preserve"> </w:t>
      </w:r>
      <w:r w:rsidRPr="00157D9A">
        <w:rPr>
          <w:lang w:eastAsia="x-none"/>
        </w:rPr>
        <w:t>добав</w:t>
      </w:r>
      <w:r w:rsidR="00C660C4" w:rsidRPr="00157D9A">
        <w:rPr>
          <w:lang w:eastAsia="x-none"/>
        </w:rPr>
        <w:t>ьте</w:t>
      </w:r>
      <w:r w:rsidRPr="00157D9A">
        <w:rPr>
          <w:lang w:eastAsia="x-none"/>
        </w:rPr>
        <w:t xml:space="preserve"> ключ подписывания пакетов </w:t>
      </w:r>
      <w:r w:rsidR="00620899" w:rsidRPr="00157D9A">
        <w:rPr>
          <w:lang w:eastAsia="x-none"/>
        </w:rPr>
        <w:t>Microsoft</w:t>
      </w:r>
      <w:r w:rsidRPr="00157D9A">
        <w:rPr>
          <w:lang w:eastAsia="x-none"/>
        </w:rPr>
        <w:t xml:space="preserve"> в список доверенных ключей: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4E6449" w:rsidRPr="00157D9A" w14:paraId="6946B0D0" w14:textId="77777777" w:rsidTr="00263F65">
        <w:tc>
          <w:tcPr>
            <w:tcW w:w="8363" w:type="dxa"/>
          </w:tcPr>
          <w:p w14:paraId="6C1E80F9" w14:textId="5F73B74B" w:rsidR="004E6449" w:rsidRPr="00157D9A" w:rsidRDefault="00D0119A" w:rsidP="004E6449">
            <w:pPr>
              <w:spacing w:line="360" w:lineRule="auto"/>
              <w:jc w:val="both"/>
              <w:rPr>
                <w:lang w:eastAsia="x-none"/>
              </w:rPr>
            </w:pPr>
            <w:proofErr w:type="spellStart"/>
            <w:r w:rsidRPr="00157D9A">
              <w:rPr>
                <w:lang w:val="en-US" w:eastAsia="x-none"/>
              </w:rPr>
              <w:t>wget</w:t>
            </w:r>
            <w:proofErr w:type="spellEnd"/>
            <w:r w:rsidRPr="00157D9A">
              <w:rPr>
                <w:lang w:eastAsia="x-none"/>
              </w:rPr>
              <w:t xml:space="preserve"> -</w:t>
            </w:r>
            <w:proofErr w:type="spellStart"/>
            <w:r w:rsidRPr="00157D9A">
              <w:rPr>
                <w:lang w:val="en-US" w:eastAsia="x-none"/>
              </w:rPr>
              <w:t>qO</w:t>
            </w:r>
            <w:proofErr w:type="spellEnd"/>
            <w:r w:rsidRPr="00157D9A">
              <w:rPr>
                <w:lang w:eastAsia="x-none"/>
              </w:rPr>
              <w:t xml:space="preserve">- </w:t>
            </w:r>
            <w:r w:rsidRPr="00157D9A">
              <w:rPr>
                <w:lang w:val="en-US" w:eastAsia="x-none"/>
              </w:rPr>
              <w:t>https</w:t>
            </w:r>
            <w:r w:rsidRPr="00157D9A">
              <w:rPr>
                <w:lang w:eastAsia="x-none"/>
              </w:rPr>
              <w:t>://</w:t>
            </w:r>
            <w:r w:rsidRPr="00157D9A">
              <w:rPr>
                <w:lang w:val="en-US" w:eastAsia="x-none"/>
              </w:rPr>
              <w:t>packages</w:t>
            </w:r>
            <w:r w:rsidRPr="00157D9A">
              <w:rPr>
                <w:lang w:eastAsia="x-none"/>
              </w:rPr>
              <w:t>.</w:t>
            </w:r>
            <w:proofErr w:type="spellStart"/>
            <w:r w:rsidRPr="00157D9A">
              <w:rPr>
                <w:lang w:val="en-US" w:eastAsia="x-none"/>
              </w:rPr>
              <w:t>microsoft</w:t>
            </w:r>
            <w:proofErr w:type="spellEnd"/>
            <w:r w:rsidRPr="00157D9A">
              <w:rPr>
                <w:lang w:eastAsia="x-none"/>
              </w:rPr>
              <w:t>.</w:t>
            </w:r>
            <w:r w:rsidRPr="00157D9A">
              <w:rPr>
                <w:lang w:val="en-US" w:eastAsia="x-none"/>
              </w:rPr>
              <w:t>com</w:t>
            </w:r>
            <w:r w:rsidRPr="00157D9A">
              <w:rPr>
                <w:lang w:eastAsia="x-none"/>
              </w:rPr>
              <w:t>/</w:t>
            </w:r>
            <w:r w:rsidRPr="00157D9A">
              <w:rPr>
                <w:lang w:val="en-US" w:eastAsia="x-none"/>
              </w:rPr>
              <w:t>keys</w:t>
            </w:r>
            <w:r w:rsidRPr="00157D9A">
              <w:rPr>
                <w:lang w:eastAsia="x-none"/>
              </w:rPr>
              <w:t>/</w:t>
            </w:r>
            <w:proofErr w:type="spellStart"/>
            <w:r w:rsidRPr="00157D9A">
              <w:rPr>
                <w:lang w:val="en-US" w:eastAsia="x-none"/>
              </w:rPr>
              <w:t>microsoft</w:t>
            </w:r>
            <w:proofErr w:type="spellEnd"/>
            <w:r w:rsidRPr="00157D9A">
              <w:rPr>
                <w:lang w:eastAsia="x-none"/>
              </w:rPr>
              <w:t>.</w:t>
            </w:r>
            <w:proofErr w:type="spellStart"/>
            <w:r w:rsidRPr="00157D9A">
              <w:rPr>
                <w:lang w:val="en-US" w:eastAsia="x-none"/>
              </w:rPr>
              <w:t>asc</w:t>
            </w:r>
            <w:proofErr w:type="spellEnd"/>
            <w:r w:rsidRPr="00157D9A">
              <w:rPr>
                <w:lang w:eastAsia="x-none"/>
              </w:rPr>
              <w:t xml:space="preserve"> | </w:t>
            </w:r>
            <w:proofErr w:type="spellStart"/>
            <w:r w:rsidRPr="00157D9A">
              <w:rPr>
                <w:lang w:val="en-US" w:eastAsia="x-none"/>
              </w:rPr>
              <w:t>gpg</w:t>
            </w:r>
            <w:proofErr w:type="spellEnd"/>
            <w:r w:rsidRPr="00157D9A">
              <w:rPr>
                <w:lang w:eastAsia="x-none"/>
              </w:rPr>
              <w:t xml:space="preserve"> --</w:t>
            </w:r>
            <w:proofErr w:type="spellStart"/>
            <w:r w:rsidRPr="00157D9A">
              <w:rPr>
                <w:lang w:val="en-US" w:eastAsia="x-none"/>
              </w:rPr>
              <w:t>dearmor</w:t>
            </w:r>
            <w:proofErr w:type="spellEnd"/>
            <w:r w:rsidRPr="00157D9A">
              <w:rPr>
                <w:lang w:eastAsia="x-none"/>
              </w:rPr>
              <w:t xml:space="preserve"> &gt; </w:t>
            </w:r>
            <w:proofErr w:type="spellStart"/>
            <w:r w:rsidRPr="00157D9A">
              <w:rPr>
                <w:lang w:val="en-US" w:eastAsia="x-none"/>
              </w:rPr>
              <w:t>microsoft</w:t>
            </w:r>
            <w:proofErr w:type="spellEnd"/>
            <w:r w:rsidRPr="00157D9A">
              <w:rPr>
                <w:lang w:eastAsia="x-none"/>
              </w:rPr>
              <w:t>.</w:t>
            </w:r>
            <w:proofErr w:type="spellStart"/>
            <w:r w:rsidRPr="00157D9A">
              <w:rPr>
                <w:lang w:val="en-US" w:eastAsia="x-none"/>
              </w:rPr>
              <w:t>asc</w:t>
            </w:r>
            <w:proofErr w:type="spellEnd"/>
            <w:r w:rsidRPr="00157D9A">
              <w:rPr>
                <w:lang w:eastAsia="x-none"/>
              </w:rPr>
              <w:t>.</w:t>
            </w:r>
            <w:proofErr w:type="spellStart"/>
            <w:r w:rsidRPr="00157D9A">
              <w:rPr>
                <w:lang w:val="en-US" w:eastAsia="x-none"/>
              </w:rPr>
              <w:t>gpg</w:t>
            </w:r>
            <w:proofErr w:type="spellEnd"/>
            <w:r w:rsidR="004E6449" w:rsidRPr="00157D9A">
              <w:rPr>
                <w:lang w:eastAsia="x-none"/>
              </w:rPr>
              <w:br/>
            </w:r>
            <w:proofErr w:type="spellStart"/>
            <w:r w:rsidR="004E6449" w:rsidRPr="00157D9A">
              <w:rPr>
                <w:lang w:val="en-US" w:eastAsia="x-none"/>
              </w:rPr>
              <w:t>sudo</w:t>
            </w:r>
            <w:proofErr w:type="spellEnd"/>
            <w:r w:rsidR="004E6449" w:rsidRPr="00157D9A">
              <w:rPr>
                <w:lang w:eastAsia="x-none"/>
              </w:rPr>
              <w:t xml:space="preserve"> </w:t>
            </w:r>
            <w:r w:rsidR="004E6449" w:rsidRPr="00157D9A">
              <w:rPr>
                <w:lang w:val="en-US" w:eastAsia="x-none"/>
              </w:rPr>
              <w:t>mv</w:t>
            </w:r>
            <w:r w:rsidR="004E6449" w:rsidRPr="00157D9A">
              <w:rPr>
                <w:lang w:eastAsia="x-none"/>
              </w:rPr>
              <w:t xml:space="preserve"> </w:t>
            </w:r>
            <w:proofErr w:type="spellStart"/>
            <w:r w:rsidR="004E6449" w:rsidRPr="00157D9A">
              <w:rPr>
                <w:lang w:val="en-US" w:eastAsia="x-none"/>
              </w:rPr>
              <w:t>microsoft</w:t>
            </w:r>
            <w:proofErr w:type="spellEnd"/>
            <w:r w:rsidR="004E6449" w:rsidRPr="00157D9A">
              <w:rPr>
                <w:lang w:eastAsia="x-none"/>
              </w:rPr>
              <w:t>.</w:t>
            </w:r>
            <w:proofErr w:type="spellStart"/>
            <w:r w:rsidR="004E6449" w:rsidRPr="00157D9A">
              <w:rPr>
                <w:lang w:val="en-US" w:eastAsia="x-none"/>
              </w:rPr>
              <w:t>asc</w:t>
            </w:r>
            <w:proofErr w:type="spellEnd"/>
            <w:r w:rsidR="004E6449" w:rsidRPr="00157D9A">
              <w:rPr>
                <w:lang w:eastAsia="x-none"/>
              </w:rPr>
              <w:t>.</w:t>
            </w:r>
            <w:proofErr w:type="spellStart"/>
            <w:r w:rsidR="004E6449" w:rsidRPr="00157D9A">
              <w:rPr>
                <w:lang w:val="en-US" w:eastAsia="x-none"/>
              </w:rPr>
              <w:t>gpg</w:t>
            </w:r>
            <w:proofErr w:type="spellEnd"/>
            <w:r w:rsidR="004E6449" w:rsidRPr="00157D9A">
              <w:rPr>
                <w:lang w:eastAsia="x-none"/>
              </w:rPr>
              <w:t xml:space="preserve"> /</w:t>
            </w:r>
            <w:proofErr w:type="spellStart"/>
            <w:r w:rsidR="004E6449" w:rsidRPr="00157D9A">
              <w:rPr>
                <w:lang w:val="en-US" w:eastAsia="x-none"/>
              </w:rPr>
              <w:t>etc</w:t>
            </w:r>
            <w:proofErr w:type="spellEnd"/>
            <w:r w:rsidR="004E6449" w:rsidRPr="00157D9A">
              <w:rPr>
                <w:lang w:eastAsia="x-none"/>
              </w:rPr>
              <w:t>/</w:t>
            </w:r>
            <w:r w:rsidR="004E6449" w:rsidRPr="00157D9A">
              <w:rPr>
                <w:lang w:val="en-US" w:eastAsia="x-none"/>
              </w:rPr>
              <w:t>apt</w:t>
            </w:r>
            <w:r w:rsidR="004E6449" w:rsidRPr="00157D9A">
              <w:rPr>
                <w:lang w:eastAsia="x-none"/>
              </w:rPr>
              <w:t>/</w:t>
            </w:r>
            <w:r w:rsidR="004E6449" w:rsidRPr="00157D9A">
              <w:rPr>
                <w:lang w:val="en-US" w:eastAsia="x-none"/>
              </w:rPr>
              <w:t>trusted</w:t>
            </w:r>
            <w:r w:rsidR="004E6449" w:rsidRPr="00157D9A">
              <w:rPr>
                <w:lang w:eastAsia="x-none"/>
              </w:rPr>
              <w:t>.</w:t>
            </w:r>
            <w:proofErr w:type="spellStart"/>
            <w:r w:rsidR="004E6449" w:rsidRPr="00157D9A">
              <w:rPr>
                <w:lang w:val="en-US" w:eastAsia="x-none"/>
              </w:rPr>
              <w:t>gpg</w:t>
            </w:r>
            <w:proofErr w:type="spellEnd"/>
            <w:r w:rsidR="004E6449" w:rsidRPr="00157D9A">
              <w:rPr>
                <w:lang w:eastAsia="x-none"/>
              </w:rPr>
              <w:t>.</w:t>
            </w:r>
            <w:r w:rsidR="004E6449" w:rsidRPr="00157D9A">
              <w:rPr>
                <w:lang w:val="en-US" w:eastAsia="x-none"/>
              </w:rPr>
              <w:t>d</w:t>
            </w:r>
            <w:r w:rsidR="004E6449" w:rsidRPr="00157D9A">
              <w:rPr>
                <w:lang w:eastAsia="x-none"/>
              </w:rPr>
              <w:t>/</w:t>
            </w:r>
          </w:p>
        </w:tc>
      </w:tr>
    </w:tbl>
    <w:p w14:paraId="4B593314" w14:textId="05651799" w:rsidR="00C83D12" w:rsidRPr="00157D9A" w:rsidRDefault="00620899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#Только д</w:t>
      </w:r>
      <w:r w:rsidR="00C83D12" w:rsidRPr="00157D9A">
        <w:rPr>
          <w:lang w:eastAsia="x-none"/>
        </w:rPr>
        <w:t>ля Astra Linux Special Edition РУСБ.10015-01 (очередное обновление 1.6) и Astra Linux Special Edition РУСБ.10015-16 исп. 1: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4E6449" w:rsidRPr="00D4360C" w14:paraId="1F3F7139" w14:textId="77777777" w:rsidTr="00263F65">
        <w:tc>
          <w:tcPr>
            <w:tcW w:w="8363" w:type="dxa"/>
          </w:tcPr>
          <w:p w14:paraId="115905C8" w14:textId="7361AD02" w:rsidR="004E6449" w:rsidRPr="00157D9A" w:rsidRDefault="004E6449" w:rsidP="00C83D12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wget</w:t>
            </w:r>
            <w:proofErr w:type="spellEnd"/>
            <w:r w:rsidRPr="00157D9A">
              <w:rPr>
                <w:lang w:val="en-US" w:eastAsia="x-none"/>
              </w:rPr>
              <w:t xml:space="preserve"> -q </w:t>
            </w:r>
            <w:r w:rsidRPr="001C5BCE">
              <w:rPr>
                <w:lang w:val="en-US" w:eastAsia="x-none"/>
              </w:rPr>
              <w:t>https://packages.microsoft.com/config/debian/9/prod.list</w:t>
            </w:r>
          </w:p>
        </w:tc>
      </w:tr>
    </w:tbl>
    <w:p w14:paraId="37D14B2C" w14:textId="49B5964C" w:rsidR="00C83D12" w:rsidRPr="00157D9A" w:rsidRDefault="00C83D12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Зарегистрир</w:t>
      </w:r>
      <w:r w:rsidR="00620899" w:rsidRPr="00157D9A">
        <w:rPr>
          <w:lang w:eastAsia="x-none"/>
        </w:rPr>
        <w:t xml:space="preserve">уйте </w:t>
      </w:r>
      <w:r w:rsidRPr="00157D9A">
        <w:rPr>
          <w:lang w:eastAsia="x-none"/>
        </w:rPr>
        <w:t>репозиторий и установит</w:t>
      </w:r>
      <w:r w:rsidR="00620899" w:rsidRPr="00157D9A">
        <w:rPr>
          <w:lang w:eastAsia="x-none"/>
        </w:rPr>
        <w:t>е</w:t>
      </w:r>
      <w:r w:rsidRPr="00157D9A">
        <w:rPr>
          <w:lang w:eastAsia="x-none"/>
        </w:rPr>
        <w:t xml:space="preserve"> права доступа: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4E6449" w:rsidRPr="00D4360C" w14:paraId="437C8095" w14:textId="77777777" w:rsidTr="00263F65">
        <w:tc>
          <w:tcPr>
            <w:tcW w:w="8363" w:type="dxa"/>
          </w:tcPr>
          <w:p w14:paraId="1A5DBA69" w14:textId="77777777" w:rsidR="004E6449" w:rsidRPr="00157D9A" w:rsidRDefault="004E6449" w:rsidP="004E644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mv </w:t>
            </w:r>
            <w:proofErr w:type="spellStart"/>
            <w:r w:rsidRPr="00157D9A">
              <w:rPr>
                <w:lang w:val="en-US" w:eastAsia="x-none"/>
              </w:rPr>
              <w:t>prod.list</w:t>
            </w:r>
            <w:proofErr w:type="spellEnd"/>
            <w:r w:rsidRPr="00157D9A">
              <w:rPr>
                <w:lang w:val="en-US" w:eastAsia="x-none"/>
              </w:rPr>
              <w:t xml:space="preserve"> /</w:t>
            </w:r>
            <w:proofErr w:type="spellStart"/>
            <w:r w:rsidRPr="00157D9A">
              <w:rPr>
                <w:lang w:val="en-US" w:eastAsia="x-none"/>
              </w:rPr>
              <w:t>etc</w:t>
            </w:r>
            <w:proofErr w:type="spellEnd"/>
            <w:r w:rsidRPr="00157D9A">
              <w:rPr>
                <w:lang w:val="en-US" w:eastAsia="x-none"/>
              </w:rPr>
              <w:t>/apt/</w:t>
            </w:r>
            <w:proofErr w:type="spellStart"/>
            <w:r w:rsidRPr="00157D9A">
              <w:rPr>
                <w:lang w:val="en-US" w:eastAsia="x-none"/>
              </w:rPr>
              <w:t>sources.list.d</w:t>
            </w:r>
            <w:proofErr w:type="spellEnd"/>
            <w:r w:rsidRPr="00157D9A">
              <w:rPr>
                <w:lang w:val="en-US" w:eastAsia="x-none"/>
              </w:rPr>
              <w:t>/</w:t>
            </w:r>
            <w:proofErr w:type="spellStart"/>
            <w:r w:rsidRPr="00157D9A">
              <w:rPr>
                <w:lang w:val="en-US" w:eastAsia="x-none"/>
              </w:rPr>
              <w:t>microsoft-prod.list</w:t>
            </w:r>
            <w:proofErr w:type="spellEnd"/>
          </w:p>
          <w:p w14:paraId="18C5164E" w14:textId="77777777" w:rsidR="004E6449" w:rsidRPr="00157D9A" w:rsidRDefault="004E6449" w:rsidP="004E644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chown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root:root</w:t>
            </w:r>
            <w:proofErr w:type="spellEnd"/>
            <w:r w:rsidRPr="00157D9A">
              <w:rPr>
                <w:lang w:val="en-US" w:eastAsia="x-none"/>
              </w:rPr>
              <w:t xml:space="preserve"> /</w:t>
            </w:r>
            <w:proofErr w:type="spellStart"/>
            <w:r w:rsidRPr="00157D9A">
              <w:rPr>
                <w:lang w:val="en-US" w:eastAsia="x-none"/>
              </w:rPr>
              <w:t>etc</w:t>
            </w:r>
            <w:proofErr w:type="spellEnd"/>
            <w:r w:rsidRPr="00157D9A">
              <w:rPr>
                <w:lang w:val="en-US" w:eastAsia="x-none"/>
              </w:rPr>
              <w:t>/apt/</w:t>
            </w:r>
            <w:proofErr w:type="spellStart"/>
            <w:r w:rsidRPr="00157D9A">
              <w:rPr>
                <w:lang w:val="en-US" w:eastAsia="x-none"/>
              </w:rPr>
              <w:t>trusted.gpg.d</w:t>
            </w:r>
            <w:proofErr w:type="spellEnd"/>
            <w:r w:rsidRPr="00157D9A">
              <w:rPr>
                <w:lang w:val="en-US" w:eastAsia="x-none"/>
              </w:rPr>
              <w:t>/</w:t>
            </w:r>
            <w:proofErr w:type="spellStart"/>
            <w:r w:rsidRPr="00157D9A">
              <w:rPr>
                <w:lang w:val="en-US" w:eastAsia="x-none"/>
              </w:rPr>
              <w:t>microsoft.asc.gpg</w:t>
            </w:r>
            <w:proofErr w:type="spellEnd"/>
          </w:p>
          <w:p w14:paraId="02D86A8E" w14:textId="05065572" w:rsidR="004E6449" w:rsidRPr="00157D9A" w:rsidRDefault="004E6449" w:rsidP="004E644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chown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root:root</w:t>
            </w:r>
            <w:proofErr w:type="spellEnd"/>
            <w:r w:rsidRPr="00157D9A">
              <w:rPr>
                <w:lang w:val="en-US" w:eastAsia="x-none"/>
              </w:rPr>
              <w:t xml:space="preserve"> /</w:t>
            </w:r>
            <w:proofErr w:type="spellStart"/>
            <w:r w:rsidRPr="00157D9A">
              <w:rPr>
                <w:lang w:val="en-US" w:eastAsia="x-none"/>
              </w:rPr>
              <w:t>etc</w:t>
            </w:r>
            <w:proofErr w:type="spellEnd"/>
            <w:r w:rsidRPr="00157D9A">
              <w:rPr>
                <w:lang w:val="en-US" w:eastAsia="x-none"/>
              </w:rPr>
              <w:t>/apt/</w:t>
            </w:r>
            <w:proofErr w:type="spellStart"/>
            <w:r w:rsidRPr="00157D9A">
              <w:rPr>
                <w:lang w:val="en-US" w:eastAsia="x-none"/>
              </w:rPr>
              <w:t>sources.list.d</w:t>
            </w:r>
            <w:proofErr w:type="spellEnd"/>
            <w:r w:rsidRPr="00157D9A">
              <w:rPr>
                <w:lang w:val="en-US" w:eastAsia="x-none"/>
              </w:rPr>
              <w:t>/</w:t>
            </w:r>
            <w:proofErr w:type="spellStart"/>
            <w:r w:rsidRPr="00157D9A">
              <w:rPr>
                <w:lang w:val="en-US" w:eastAsia="x-none"/>
              </w:rPr>
              <w:t>microsoft-prod.list</w:t>
            </w:r>
            <w:proofErr w:type="spellEnd"/>
          </w:p>
        </w:tc>
      </w:tr>
    </w:tbl>
    <w:p w14:paraId="32F032BC" w14:textId="2E486221" w:rsidR="00620899" w:rsidRPr="009478C6" w:rsidRDefault="00620899" w:rsidP="009478C6">
      <w:pPr>
        <w:spacing w:line="360" w:lineRule="auto"/>
        <w:ind w:firstLine="567"/>
        <w:jc w:val="both"/>
        <w:rPr>
          <w:lang w:eastAsia="x-none"/>
        </w:rPr>
      </w:pPr>
      <w:r w:rsidRPr="009478C6">
        <w:rPr>
          <w:lang w:eastAsia="x-none"/>
        </w:rPr>
        <w:t>#</w:t>
      </w:r>
      <w:r w:rsidRPr="00157D9A">
        <w:rPr>
          <w:lang w:eastAsia="x-none"/>
        </w:rPr>
        <w:t>Только</w:t>
      </w:r>
      <w:r w:rsidRPr="009478C6">
        <w:rPr>
          <w:lang w:eastAsia="x-none"/>
        </w:rPr>
        <w:t xml:space="preserve"> </w:t>
      </w:r>
      <w:proofErr w:type="gramStart"/>
      <w:r w:rsidRPr="00157D9A">
        <w:rPr>
          <w:lang w:eastAsia="x-none"/>
        </w:rPr>
        <w:t>для</w:t>
      </w:r>
      <w:r w:rsidRPr="009478C6">
        <w:rPr>
          <w:lang w:eastAsia="x-none"/>
        </w:rPr>
        <w:t xml:space="preserve">  Astra</w:t>
      </w:r>
      <w:proofErr w:type="gramEnd"/>
      <w:r w:rsidRPr="009478C6">
        <w:rPr>
          <w:lang w:eastAsia="x-none"/>
        </w:rPr>
        <w:t xml:space="preserve"> Linux Special Edition </w:t>
      </w:r>
      <w:r w:rsidRPr="00157D9A">
        <w:rPr>
          <w:lang w:eastAsia="x-none"/>
        </w:rPr>
        <w:t>РУСБ</w:t>
      </w:r>
      <w:r w:rsidRPr="009478C6">
        <w:rPr>
          <w:lang w:eastAsia="x-none"/>
        </w:rPr>
        <w:t>.10015-01 (</w:t>
      </w:r>
      <w:r w:rsidRPr="00157D9A">
        <w:rPr>
          <w:lang w:eastAsia="x-none"/>
        </w:rPr>
        <w:t>очередное</w:t>
      </w:r>
      <w:r w:rsidRPr="009478C6">
        <w:rPr>
          <w:lang w:eastAsia="x-none"/>
        </w:rPr>
        <w:t xml:space="preserve"> </w:t>
      </w:r>
      <w:r w:rsidRPr="00157D9A">
        <w:rPr>
          <w:lang w:eastAsia="x-none"/>
        </w:rPr>
        <w:t>обновление</w:t>
      </w:r>
      <w:r w:rsidRPr="009478C6">
        <w:rPr>
          <w:lang w:eastAsia="x-none"/>
        </w:rPr>
        <w:t xml:space="preserve"> 1.6) </w:t>
      </w:r>
      <w:r w:rsidRPr="00157D9A">
        <w:rPr>
          <w:lang w:eastAsia="x-none"/>
        </w:rPr>
        <w:t>и</w:t>
      </w:r>
      <w:r w:rsidRPr="009478C6">
        <w:rPr>
          <w:lang w:eastAsia="x-none"/>
        </w:rPr>
        <w:t xml:space="preserve"> Astra Linux Special Edition </w:t>
      </w:r>
      <w:r w:rsidRPr="00157D9A">
        <w:rPr>
          <w:lang w:eastAsia="x-none"/>
        </w:rPr>
        <w:t>РУСБ</w:t>
      </w:r>
      <w:r w:rsidRPr="009478C6">
        <w:rPr>
          <w:lang w:eastAsia="x-none"/>
        </w:rPr>
        <w:t xml:space="preserve">.10015-16 </w:t>
      </w:r>
      <w:r w:rsidRPr="00157D9A">
        <w:rPr>
          <w:lang w:eastAsia="x-none"/>
        </w:rPr>
        <w:t>исп</w:t>
      </w:r>
      <w:r w:rsidRPr="009478C6">
        <w:rPr>
          <w:lang w:eastAsia="x-none"/>
        </w:rPr>
        <w:t xml:space="preserve">. 1 - </w:t>
      </w:r>
      <w:r w:rsidRPr="00157D9A">
        <w:rPr>
          <w:lang w:eastAsia="x-none"/>
        </w:rPr>
        <w:t>добавьте</w:t>
      </w:r>
      <w:r w:rsidRPr="009478C6">
        <w:rPr>
          <w:lang w:eastAsia="x-none"/>
        </w:rPr>
        <w:t xml:space="preserve"> </w:t>
      </w:r>
      <w:r w:rsidRPr="00157D9A">
        <w:rPr>
          <w:lang w:eastAsia="x-none"/>
        </w:rPr>
        <w:t>репозиторий</w:t>
      </w:r>
      <w:r w:rsidRPr="009478C6">
        <w:rPr>
          <w:lang w:eastAsia="x-none"/>
        </w:rPr>
        <w:t xml:space="preserve"> Astra Linux Common Edition: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620899" w:rsidRPr="00D4360C" w14:paraId="305BCC07" w14:textId="77777777" w:rsidTr="00484A55">
        <w:tc>
          <w:tcPr>
            <w:tcW w:w="8363" w:type="dxa"/>
          </w:tcPr>
          <w:p w14:paraId="43D72964" w14:textId="77777777" w:rsidR="00620899" w:rsidRPr="00157D9A" w:rsidRDefault="00620899" w:rsidP="00484A55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 xml:space="preserve">echo deb https://download.astralinux.ru/astra/current/orel/repository/ </w:t>
            </w:r>
            <w:proofErr w:type="spellStart"/>
            <w:r w:rsidRPr="00157D9A">
              <w:rPr>
                <w:lang w:val="en-US" w:eastAsia="x-none"/>
              </w:rPr>
              <w:t>orel</w:t>
            </w:r>
            <w:proofErr w:type="spellEnd"/>
            <w:r w:rsidRPr="00157D9A">
              <w:rPr>
                <w:lang w:val="en-US" w:eastAsia="x-none"/>
              </w:rPr>
              <w:t xml:space="preserve"> non-free main </w:t>
            </w:r>
            <w:proofErr w:type="spellStart"/>
            <w:r w:rsidRPr="00157D9A">
              <w:rPr>
                <w:lang w:val="en-US" w:eastAsia="x-none"/>
              </w:rPr>
              <w:t>contrib</w:t>
            </w:r>
            <w:proofErr w:type="spellEnd"/>
            <w:r w:rsidRPr="00157D9A">
              <w:rPr>
                <w:lang w:val="en-US" w:eastAsia="x-none"/>
              </w:rPr>
              <w:t xml:space="preserve"> | </w:t>
            </w: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tee -a /</w:t>
            </w:r>
            <w:proofErr w:type="spellStart"/>
            <w:r w:rsidRPr="00157D9A">
              <w:rPr>
                <w:lang w:val="en-US" w:eastAsia="x-none"/>
              </w:rPr>
              <w:t>etc</w:t>
            </w:r>
            <w:proofErr w:type="spellEnd"/>
            <w:r w:rsidRPr="00157D9A">
              <w:rPr>
                <w:lang w:val="en-US" w:eastAsia="x-none"/>
              </w:rPr>
              <w:t>/apt/</w:t>
            </w:r>
            <w:proofErr w:type="spellStart"/>
            <w:r w:rsidRPr="00157D9A">
              <w:rPr>
                <w:lang w:val="en-US" w:eastAsia="x-none"/>
              </w:rPr>
              <w:t>sources.list</w:t>
            </w:r>
            <w:proofErr w:type="spellEnd"/>
          </w:p>
        </w:tc>
      </w:tr>
    </w:tbl>
    <w:p w14:paraId="07696769" w14:textId="6495E498" w:rsidR="00C83D12" w:rsidRPr="00157D9A" w:rsidRDefault="00620899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О</w:t>
      </w:r>
      <w:r w:rsidR="004D01A6" w:rsidRPr="00157D9A">
        <w:rPr>
          <w:lang w:eastAsia="x-none"/>
        </w:rPr>
        <w:t>бновит</w:t>
      </w:r>
      <w:r w:rsidRPr="00157D9A">
        <w:rPr>
          <w:lang w:eastAsia="x-none"/>
        </w:rPr>
        <w:t>е</w:t>
      </w:r>
      <w:r w:rsidR="004D01A6" w:rsidRPr="00157D9A">
        <w:rPr>
          <w:lang w:eastAsia="x-none"/>
        </w:rPr>
        <w:t xml:space="preserve"> репозитори</w:t>
      </w:r>
      <w:r w:rsidRPr="00157D9A">
        <w:rPr>
          <w:lang w:eastAsia="x-none"/>
        </w:rPr>
        <w:t>й</w:t>
      </w:r>
      <w:r w:rsidR="004D01A6" w:rsidRPr="00157D9A">
        <w:rPr>
          <w:lang w:eastAsia="x-none"/>
        </w:rPr>
        <w:t xml:space="preserve"> и установит</w:t>
      </w:r>
      <w:r w:rsidRPr="00157D9A">
        <w:rPr>
          <w:lang w:eastAsia="x-none"/>
        </w:rPr>
        <w:t>е</w:t>
      </w:r>
      <w:r w:rsidR="004D01A6" w:rsidRPr="00157D9A">
        <w:rPr>
          <w:lang w:eastAsia="x-none"/>
        </w:rPr>
        <w:t xml:space="preserve"> пакеты: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4D01A6" w:rsidRPr="00D4360C" w14:paraId="28A19975" w14:textId="77777777" w:rsidTr="00263F65">
        <w:tc>
          <w:tcPr>
            <w:tcW w:w="8363" w:type="dxa"/>
          </w:tcPr>
          <w:p w14:paraId="5A88D327" w14:textId="77777777" w:rsidR="004D01A6" w:rsidRPr="00157D9A" w:rsidRDefault="004D01A6" w:rsidP="004D01A6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apt update</w:t>
            </w:r>
          </w:p>
          <w:p w14:paraId="2D5ECB14" w14:textId="7EDBA4AE" w:rsidR="004D01A6" w:rsidRPr="00157D9A" w:rsidRDefault="004D01A6" w:rsidP="004D01A6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apt install aspnetcore-runtime-</w:t>
            </w:r>
            <w:r w:rsidR="0009623A" w:rsidRPr="0009623A">
              <w:rPr>
                <w:lang w:val="en-US" w:eastAsia="x-none"/>
              </w:rPr>
              <w:t>6</w:t>
            </w:r>
            <w:r w:rsidRPr="00157D9A">
              <w:rPr>
                <w:lang w:val="en-US" w:eastAsia="x-none"/>
              </w:rPr>
              <w:t>.0</w:t>
            </w:r>
          </w:p>
        </w:tc>
      </w:tr>
    </w:tbl>
    <w:p w14:paraId="00C6DDB6" w14:textId="7B223050" w:rsidR="00C83D12" w:rsidRPr="00157D9A" w:rsidRDefault="00B1787E" w:rsidP="005C4EC9">
      <w:pPr>
        <w:pStyle w:val="2"/>
        <w:ind w:left="567" w:hanging="567"/>
      </w:pPr>
      <w:bookmarkStart w:id="93" w:name="_Toc174548727"/>
      <w:r>
        <w:t>Установка</w:t>
      </w:r>
      <w:r w:rsidR="00C83D12" w:rsidRPr="00157D9A">
        <w:t xml:space="preserve"> </w:t>
      </w:r>
      <w:r w:rsidR="00CA386B">
        <w:t>модуля</w:t>
      </w:r>
      <w:bookmarkEnd w:id="93"/>
    </w:p>
    <w:p w14:paraId="5304C1C1" w14:textId="04666E59" w:rsidR="004D01A6" w:rsidRPr="00157D9A" w:rsidRDefault="004D01A6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Скопир</w:t>
      </w:r>
      <w:r w:rsidR="00620899" w:rsidRPr="00157D9A">
        <w:rPr>
          <w:lang w:eastAsia="x-none"/>
        </w:rPr>
        <w:t>уйте</w:t>
      </w:r>
      <w:r w:rsidRPr="00157D9A">
        <w:rPr>
          <w:lang w:eastAsia="x-none"/>
        </w:rPr>
        <w:t xml:space="preserve"> файлы из папки </w:t>
      </w:r>
      <w:r w:rsidRPr="009478C6">
        <w:rPr>
          <w:lang w:eastAsia="x-none"/>
        </w:rPr>
        <w:t>«</w:t>
      </w:r>
      <w:proofErr w:type="spellStart"/>
      <w:r w:rsidR="00CA386B" w:rsidRPr="009478C6">
        <w:rPr>
          <w:lang w:eastAsia="x-none"/>
        </w:rPr>
        <w:t>Cim_</w:t>
      </w:r>
      <w:r w:rsidR="00421DDE" w:rsidRPr="009478C6">
        <w:rPr>
          <w:lang w:eastAsia="x-none"/>
        </w:rPr>
        <w:t>gr</w:t>
      </w:r>
      <w:proofErr w:type="spellEnd"/>
      <w:r w:rsidRPr="009478C6">
        <w:rPr>
          <w:lang w:eastAsia="x-none"/>
        </w:rPr>
        <w:t>»</w:t>
      </w:r>
      <w:r w:rsidRPr="00157D9A">
        <w:rPr>
          <w:lang w:eastAsia="x-none"/>
        </w:rPr>
        <w:t xml:space="preserve"> в папку по следующему пути (</w:t>
      </w:r>
      <w:r w:rsidR="00620899" w:rsidRPr="00157D9A">
        <w:rPr>
          <w:lang w:eastAsia="x-none"/>
        </w:rPr>
        <w:t xml:space="preserve">при необходимости </w:t>
      </w:r>
      <w:r w:rsidRPr="00157D9A">
        <w:rPr>
          <w:lang w:eastAsia="x-none"/>
        </w:rPr>
        <w:t>созда</w:t>
      </w:r>
      <w:r w:rsidR="00620899" w:rsidRPr="00157D9A">
        <w:rPr>
          <w:lang w:eastAsia="x-none"/>
        </w:rPr>
        <w:t>й</w:t>
      </w:r>
      <w:r w:rsidRPr="00157D9A">
        <w:rPr>
          <w:lang w:eastAsia="x-none"/>
        </w:rPr>
        <w:t>т</w:t>
      </w:r>
      <w:r w:rsidR="00620899" w:rsidRPr="00157D9A">
        <w:rPr>
          <w:lang w:eastAsia="x-none"/>
        </w:rPr>
        <w:t>е</w:t>
      </w:r>
      <w:r w:rsidRPr="00157D9A">
        <w:rPr>
          <w:lang w:eastAsia="x-none"/>
        </w:rPr>
        <w:t xml:space="preserve"> папку): </w:t>
      </w:r>
      <w:r w:rsidRPr="009478C6">
        <w:rPr>
          <w:lang w:eastAsia="x-none"/>
        </w:rPr>
        <w:t>/</w:t>
      </w:r>
      <w:proofErr w:type="spellStart"/>
      <w:r w:rsidRPr="009478C6">
        <w:rPr>
          <w:lang w:eastAsia="x-none"/>
        </w:rPr>
        <w:t>var</w:t>
      </w:r>
      <w:proofErr w:type="spellEnd"/>
      <w:r w:rsidRPr="009478C6">
        <w:rPr>
          <w:lang w:eastAsia="x-none"/>
        </w:rPr>
        <w:t>/</w:t>
      </w:r>
      <w:proofErr w:type="spellStart"/>
      <w:r w:rsidRPr="009478C6">
        <w:rPr>
          <w:lang w:eastAsia="x-none"/>
        </w:rPr>
        <w:t>www</w:t>
      </w:r>
      <w:proofErr w:type="spellEnd"/>
      <w:r w:rsidRPr="009478C6">
        <w:rPr>
          <w:lang w:eastAsia="x-none"/>
        </w:rPr>
        <w:t>/</w:t>
      </w:r>
      <w:proofErr w:type="spellStart"/>
      <w:r w:rsidR="00CA386B" w:rsidRPr="009478C6">
        <w:rPr>
          <w:lang w:eastAsia="x-none"/>
        </w:rPr>
        <w:t>Cim_</w:t>
      </w:r>
      <w:r w:rsidR="00421DDE" w:rsidRPr="009478C6">
        <w:rPr>
          <w:lang w:eastAsia="x-none"/>
        </w:rPr>
        <w:t>gr</w:t>
      </w:r>
      <w:proofErr w:type="spellEnd"/>
      <w:r w:rsidRPr="009478C6">
        <w:rPr>
          <w:lang w:eastAsia="x-none"/>
        </w:rPr>
        <w:t>/</w:t>
      </w:r>
    </w:p>
    <w:p w14:paraId="562E6BD3" w14:textId="0CACD243" w:rsidR="00C83D12" w:rsidRPr="00157D9A" w:rsidRDefault="00C83D12" w:rsidP="009478C6">
      <w:pPr>
        <w:spacing w:line="360" w:lineRule="auto"/>
        <w:ind w:firstLine="567"/>
        <w:jc w:val="both"/>
        <w:rPr>
          <w:lang w:eastAsia="x-none"/>
        </w:rPr>
      </w:pPr>
      <w:r w:rsidRPr="00157D9A">
        <w:rPr>
          <w:lang w:eastAsia="x-none"/>
        </w:rPr>
        <w:t>Установ</w:t>
      </w:r>
      <w:r w:rsidR="000A1457" w:rsidRPr="00157D9A">
        <w:rPr>
          <w:lang w:eastAsia="x-none"/>
        </w:rPr>
        <w:t>ите</w:t>
      </w:r>
      <w:r w:rsidRPr="00157D9A">
        <w:rPr>
          <w:lang w:eastAsia="x-none"/>
        </w:rPr>
        <w:t xml:space="preserve"> библиотек</w:t>
      </w:r>
      <w:r w:rsidR="000A1457" w:rsidRPr="00157D9A">
        <w:rPr>
          <w:lang w:eastAsia="x-none"/>
        </w:rPr>
        <w:t>и, необходимые</w:t>
      </w:r>
      <w:r w:rsidRPr="00157D9A">
        <w:rPr>
          <w:lang w:eastAsia="x-none"/>
        </w:rPr>
        <w:t xml:space="preserve"> для работы </w:t>
      </w:r>
      <w:r w:rsidR="00CA386B">
        <w:rPr>
          <w:lang w:eastAsia="x-none"/>
        </w:rPr>
        <w:t>модуля</w:t>
      </w:r>
      <w:r w:rsidRPr="00157D9A">
        <w:rPr>
          <w:lang w:eastAsia="x-none"/>
        </w:rPr>
        <w:t>: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8F48D4" w:rsidRPr="00D4360C" w14:paraId="6010244D" w14:textId="77777777" w:rsidTr="00263F65">
        <w:tc>
          <w:tcPr>
            <w:tcW w:w="8363" w:type="dxa"/>
          </w:tcPr>
          <w:p w14:paraId="6E22FB8B" w14:textId="29AF79CE" w:rsidR="00620899" w:rsidRPr="00EB1603" w:rsidRDefault="00620899" w:rsidP="00620899">
            <w:pPr>
              <w:spacing w:line="360" w:lineRule="auto"/>
              <w:jc w:val="both"/>
              <w:rPr>
                <w:lang w:eastAsia="x-none"/>
              </w:rPr>
            </w:pPr>
            <w:r w:rsidRPr="00157D9A">
              <w:rPr>
                <w:lang w:val="en-US" w:eastAsia="x-none"/>
              </w:rPr>
              <w:t>cd</w:t>
            </w:r>
            <w:r w:rsidRPr="00EB1603">
              <w:rPr>
                <w:lang w:eastAsia="x-none"/>
              </w:rPr>
              <w:t xml:space="preserve"> /</w:t>
            </w:r>
            <w:r w:rsidRPr="00157D9A">
              <w:rPr>
                <w:lang w:val="en-US" w:eastAsia="x-none"/>
              </w:rPr>
              <w:t>var</w:t>
            </w:r>
            <w:r w:rsidRPr="00EB1603">
              <w:rPr>
                <w:lang w:eastAsia="x-none"/>
              </w:rPr>
              <w:t>/</w:t>
            </w:r>
            <w:r w:rsidRPr="00157D9A">
              <w:rPr>
                <w:lang w:val="en-US" w:eastAsia="x-none"/>
              </w:rPr>
              <w:t>www</w:t>
            </w:r>
            <w:r w:rsidRPr="00EB1603">
              <w:rPr>
                <w:lang w:eastAsia="x-none"/>
              </w:rPr>
              <w:t>/</w:t>
            </w:r>
            <w:r w:rsidR="00CA386B">
              <w:rPr>
                <w:lang w:val="en-US" w:eastAsia="x-none"/>
              </w:rPr>
              <w:t>Cim</w:t>
            </w:r>
            <w:r w:rsidR="00CA386B" w:rsidRPr="00EB1603">
              <w:rPr>
                <w:lang w:eastAsia="x-none"/>
              </w:rPr>
              <w:t>_</w:t>
            </w:r>
            <w:r w:rsidR="00421DDE">
              <w:rPr>
                <w:lang w:val="en-US" w:eastAsia="x-none"/>
              </w:rPr>
              <w:t>gr</w:t>
            </w:r>
            <w:r w:rsidRPr="00EB1603">
              <w:rPr>
                <w:lang w:eastAsia="x-none"/>
              </w:rPr>
              <w:t>/</w:t>
            </w:r>
          </w:p>
          <w:p w14:paraId="4F1908CB" w14:textId="034E903A" w:rsidR="00620899" w:rsidRPr="00157D9A" w:rsidRDefault="00620899" w:rsidP="0062089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chmod</w:t>
            </w:r>
            <w:proofErr w:type="spellEnd"/>
            <w:r w:rsidRPr="00157D9A">
              <w:rPr>
                <w:lang w:val="en-US" w:eastAsia="x-none"/>
              </w:rPr>
              <w:t xml:space="preserve"> 744 </w:t>
            </w:r>
            <w:proofErr w:type="spellStart"/>
            <w:r w:rsidR="00CA386B">
              <w:rPr>
                <w:lang w:val="en-US" w:eastAsia="x-none"/>
              </w:rPr>
              <w:t>Cim_</w:t>
            </w:r>
            <w:r w:rsidR="00421DDE">
              <w:rPr>
                <w:lang w:val="en-US" w:eastAsia="x-none"/>
              </w:rPr>
              <w:t>gr</w:t>
            </w:r>
            <w:r w:rsidRPr="00157D9A">
              <w:rPr>
                <w:lang w:val="en-US" w:eastAsia="x-none"/>
              </w:rPr>
              <w:t>ScriptAstra</w:t>
            </w:r>
            <w:proofErr w:type="spellEnd"/>
          </w:p>
          <w:p w14:paraId="62869507" w14:textId="24E6F141" w:rsidR="008F48D4" w:rsidRPr="00157D9A" w:rsidRDefault="00620899" w:rsidP="00421DDE">
            <w:pPr>
              <w:spacing w:line="360" w:lineRule="auto"/>
              <w:jc w:val="both"/>
              <w:rPr>
                <w:lang w:val="en-US" w:eastAsia="x-none"/>
              </w:rPr>
            </w:pPr>
            <w:r w:rsidRPr="00157D9A">
              <w:rPr>
                <w:lang w:val="en-US" w:eastAsia="x-none"/>
              </w:rPr>
              <w:t>./</w:t>
            </w:r>
            <w:proofErr w:type="spellStart"/>
            <w:r w:rsidR="00CA386B">
              <w:rPr>
                <w:lang w:val="en-US" w:eastAsia="x-none"/>
              </w:rPr>
              <w:t>Cim_</w:t>
            </w:r>
            <w:r w:rsidR="00421DDE">
              <w:rPr>
                <w:lang w:val="en-US" w:eastAsia="x-none"/>
              </w:rPr>
              <w:t>gr</w:t>
            </w:r>
            <w:r w:rsidRPr="00157D9A">
              <w:rPr>
                <w:lang w:val="en-US" w:eastAsia="x-none"/>
              </w:rPr>
              <w:t>ScriptAstra</w:t>
            </w:r>
            <w:proofErr w:type="spellEnd"/>
          </w:p>
        </w:tc>
      </w:tr>
    </w:tbl>
    <w:p w14:paraId="692BFD63" w14:textId="13A45756" w:rsidR="00C83D12" w:rsidRPr="00157D9A" w:rsidRDefault="00C83D12" w:rsidP="005F0B9F">
      <w:pPr>
        <w:pStyle w:val="af6"/>
        <w:spacing w:before="240"/>
        <w:rPr>
          <w:lang w:eastAsia="x-none"/>
        </w:rPr>
      </w:pPr>
      <w:r w:rsidRPr="00157D9A">
        <w:rPr>
          <w:lang w:eastAsia="x-none"/>
        </w:rPr>
        <w:t>Скопир</w:t>
      </w:r>
      <w:r w:rsidR="00620899" w:rsidRPr="00157D9A">
        <w:rPr>
          <w:lang w:eastAsia="x-none"/>
        </w:rPr>
        <w:t>уйте</w:t>
      </w:r>
      <w:r w:rsidRPr="00157D9A">
        <w:rPr>
          <w:lang w:eastAsia="x-none"/>
        </w:rPr>
        <w:t xml:space="preserve"> файлы из папки </w:t>
      </w:r>
      <w:r w:rsidR="002E013F" w:rsidRPr="00157D9A">
        <w:rPr>
          <w:b/>
          <w:lang w:eastAsia="x-none"/>
        </w:rPr>
        <w:t>«</w:t>
      </w:r>
      <w:proofErr w:type="spellStart"/>
      <w:r w:rsidR="00CA386B">
        <w:rPr>
          <w:b/>
          <w:lang w:val="en-US" w:eastAsia="x-none"/>
        </w:rPr>
        <w:t>Cim</w:t>
      </w:r>
      <w:proofErr w:type="spellEnd"/>
      <w:r w:rsidR="00CA386B" w:rsidRPr="00CA386B">
        <w:rPr>
          <w:b/>
          <w:lang w:val="ru-RU" w:eastAsia="x-none"/>
        </w:rPr>
        <w:t>_</w:t>
      </w:r>
      <w:r w:rsidR="00421DDE">
        <w:rPr>
          <w:b/>
          <w:lang w:val="en-US" w:eastAsia="x-none"/>
        </w:rPr>
        <w:t>gr</w:t>
      </w:r>
      <w:r w:rsidR="002E013F" w:rsidRPr="00157D9A">
        <w:rPr>
          <w:b/>
          <w:lang w:eastAsia="x-none"/>
        </w:rPr>
        <w:t>»</w:t>
      </w:r>
      <w:r w:rsidRPr="00157D9A">
        <w:rPr>
          <w:lang w:eastAsia="x-none"/>
        </w:rPr>
        <w:t xml:space="preserve"> </w:t>
      </w:r>
      <w:r w:rsidR="002E013F" w:rsidRPr="00157D9A">
        <w:rPr>
          <w:lang w:eastAsia="x-none"/>
        </w:rPr>
        <w:t>в папку по следующему пути (создать папку при необходимости):</w:t>
      </w:r>
      <w:r w:rsidRPr="00157D9A">
        <w:rPr>
          <w:lang w:eastAsia="x-none"/>
        </w:rPr>
        <w:t xml:space="preserve"> /</w:t>
      </w:r>
      <w:proofErr w:type="spellStart"/>
      <w:r w:rsidRPr="00157D9A">
        <w:rPr>
          <w:lang w:val="en-US" w:eastAsia="x-none"/>
        </w:rPr>
        <w:t>etc</w:t>
      </w:r>
      <w:proofErr w:type="spellEnd"/>
      <w:r w:rsidRPr="00157D9A">
        <w:rPr>
          <w:lang w:eastAsia="x-none"/>
        </w:rPr>
        <w:t>/</w:t>
      </w:r>
      <w:proofErr w:type="spellStart"/>
      <w:r w:rsidRPr="00157D9A">
        <w:rPr>
          <w:lang w:val="en-US" w:eastAsia="x-none"/>
        </w:rPr>
        <w:t>systemd</w:t>
      </w:r>
      <w:proofErr w:type="spellEnd"/>
      <w:r w:rsidRPr="00157D9A">
        <w:rPr>
          <w:lang w:eastAsia="x-none"/>
        </w:rPr>
        <w:t>/</w:t>
      </w:r>
      <w:proofErr w:type="spellStart"/>
      <w:r w:rsidRPr="00157D9A">
        <w:rPr>
          <w:lang w:val="en-US" w:eastAsia="x-none"/>
        </w:rPr>
        <w:t>system</w:t>
      </w:r>
      <w:proofErr w:type="spellEnd"/>
      <w:r w:rsidRPr="00157D9A">
        <w:rPr>
          <w:lang w:eastAsia="x-none"/>
        </w:rPr>
        <w:t>/</w:t>
      </w:r>
    </w:p>
    <w:tbl>
      <w:tblPr>
        <w:tblStyle w:val="aa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8F48D4" w:rsidRPr="00D4360C" w14:paraId="6B514A09" w14:textId="77777777" w:rsidTr="00263F65">
        <w:tc>
          <w:tcPr>
            <w:tcW w:w="8363" w:type="dxa"/>
          </w:tcPr>
          <w:p w14:paraId="2B4A4530" w14:textId="6848F988" w:rsidR="00620899" w:rsidRPr="00157D9A" w:rsidRDefault="00620899" w:rsidP="00620899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systemctl</w:t>
            </w:r>
            <w:proofErr w:type="spellEnd"/>
            <w:r w:rsidRPr="00157D9A">
              <w:rPr>
                <w:lang w:val="en-US" w:eastAsia="x-none"/>
              </w:rPr>
              <w:t xml:space="preserve"> enable </w:t>
            </w:r>
            <w:proofErr w:type="spellStart"/>
            <w:r w:rsidR="00CA386B">
              <w:rPr>
                <w:lang w:val="en-US" w:eastAsia="x-none"/>
              </w:rPr>
              <w:t>Cim_</w:t>
            </w:r>
            <w:r w:rsidR="00421DDE">
              <w:rPr>
                <w:lang w:val="en-US" w:eastAsia="x-none"/>
              </w:rPr>
              <w:t>gr</w:t>
            </w:r>
            <w:proofErr w:type="spellEnd"/>
          </w:p>
          <w:p w14:paraId="474CE09A" w14:textId="70C5879F" w:rsidR="008F48D4" w:rsidRPr="00157D9A" w:rsidRDefault="00620899" w:rsidP="00421DDE">
            <w:pPr>
              <w:spacing w:line="360" w:lineRule="auto"/>
              <w:jc w:val="both"/>
              <w:rPr>
                <w:lang w:val="en-US" w:eastAsia="x-none"/>
              </w:rPr>
            </w:pPr>
            <w:proofErr w:type="spellStart"/>
            <w:r w:rsidRPr="00157D9A">
              <w:rPr>
                <w:lang w:val="en-US" w:eastAsia="x-none"/>
              </w:rPr>
              <w:t>sudo</w:t>
            </w:r>
            <w:proofErr w:type="spellEnd"/>
            <w:r w:rsidRPr="00157D9A">
              <w:rPr>
                <w:lang w:val="en-US" w:eastAsia="x-none"/>
              </w:rPr>
              <w:t xml:space="preserve"> </w:t>
            </w:r>
            <w:proofErr w:type="spellStart"/>
            <w:r w:rsidRPr="00157D9A">
              <w:rPr>
                <w:lang w:val="en-US" w:eastAsia="x-none"/>
              </w:rPr>
              <w:t>systemctl</w:t>
            </w:r>
            <w:proofErr w:type="spellEnd"/>
            <w:r w:rsidRPr="00157D9A">
              <w:rPr>
                <w:lang w:val="en-US" w:eastAsia="x-none"/>
              </w:rPr>
              <w:t xml:space="preserve"> start </w:t>
            </w:r>
            <w:proofErr w:type="spellStart"/>
            <w:r w:rsidR="00CA386B">
              <w:rPr>
                <w:lang w:val="en-US" w:eastAsia="x-none"/>
              </w:rPr>
              <w:t>Cim_</w:t>
            </w:r>
            <w:r w:rsidR="00421DDE">
              <w:rPr>
                <w:lang w:val="en-US" w:eastAsia="x-none"/>
              </w:rPr>
              <w:t>gr</w:t>
            </w:r>
            <w:proofErr w:type="spellEnd"/>
          </w:p>
        </w:tc>
      </w:tr>
    </w:tbl>
    <w:p w14:paraId="3065CB95" w14:textId="77777777" w:rsidR="005B04F4" w:rsidRDefault="005B04F4" w:rsidP="005B04F4">
      <w:pPr>
        <w:pStyle w:val="af6"/>
        <w:spacing w:before="240"/>
        <w:rPr>
          <w:lang w:eastAsia="x-none"/>
        </w:rPr>
        <w:sectPr w:rsidR="005B04F4" w:rsidSect="00C83D12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94" w:name="_Toc157174674"/>
      <w:bookmarkStart w:id="95" w:name="_Toc174548729"/>
      <w:bookmarkEnd w:id="81"/>
      <w:bookmarkEnd w:id="82"/>
      <w:bookmarkEnd w:id="83"/>
      <w:bookmarkEnd w:id="84"/>
    </w:p>
    <w:bookmarkEnd w:id="94"/>
    <w:bookmarkEnd w:id="95"/>
    <w:p w14:paraId="26DFBD75" w14:textId="0CD6F89E" w:rsidR="005C4EC9" w:rsidRPr="005C4EC9" w:rsidRDefault="005B04F4" w:rsidP="005C4EC9">
      <w:pPr>
        <w:pStyle w:val="1"/>
        <w:tabs>
          <w:tab w:val="left" w:pos="567"/>
        </w:tabs>
        <w:ind w:left="0" w:firstLine="0"/>
        <w:jc w:val="both"/>
        <w:rPr>
          <w:sz w:val="32"/>
        </w:rPr>
      </w:pPr>
      <w:r>
        <w:rPr>
          <w:sz w:val="32"/>
        </w:rPr>
        <w:t>Установка и запуск модуля</w:t>
      </w:r>
    </w:p>
    <w:p w14:paraId="69376D62" w14:textId="7500B583" w:rsidR="005B04F4" w:rsidRPr="00C82F35" w:rsidRDefault="005B04F4" w:rsidP="005B04F4">
      <w:pPr>
        <w:pStyle w:val="af6"/>
        <w:ind w:firstLine="709"/>
        <w:rPr>
          <w:lang w:eastAsia="x-none"/>
        </w:rPr>
      </w:pPr>
      <w:r w:rsidRPr="00C82F35">
        <w:t>Установка</w:t>
      </w:r>
      <w:r w:rsidRPr="00C82F35">
        <w:rPr>
          <w:lang w:eastAsia="x-none"/>
        </w:rPr>
        <w:t xml:space="preserve"> модуля осуществляется с помощью командной строки </w:t>
      </w:r>
      <w:r w:rsidRPr="00C82F35">
        <w:rPr>
          <w:b/>
          <w:lang w:val="en-US" w:eastAsia="x-none"/>
        </w:rPr>
        <w:t>OS</w:t>
      </w:r>
      <w:r w:rsidRPr="00C82F35">
        <w:rPr>
          <w:b/>
          <w:lang w:eastAsia="x-none"/>
        </w:rPr>
        <w:t xml:space="preserve"> </w:t>
      </w:r>
      <w:r w:rsidRPr="00C82F35">
        <w:rPr>
          <w:b/>
          <w:lang w:val="en-US" w:eastAsia="x-none"/>
        </w:rPr>
        <w:t>Astra</w:t>
      </w:r>
      <w:r w:rsidRPr="00C82F35">
        <w:rPr>
          <w:b/>
          <w:lang w:eastAsia="x-none"/>
        </w:rPr>
        <w:t xml:space="preserve"> </w:t>
      </w:r>
      <w:r w:rsidRPr="00C82F35">
        <w:rPr>
          <w:b/>
          <w:lang w:val="en-US" w:eastAsia="x-none"/>
        </w:rPr>
        <w:t>Linux</w:t>
      </w:r>
      <w:r w:rsidRPr="00C82F35">
        <w:rPr>
          <w:b/>
          <w:lang w:eastAsia="x-none"/>
        </w:rPr>
        <w:t xml:space="preserve"> </w:t>
      </w:r>
      <w:r w:rsidRPr="00C82F35">
        <w:rPr>
          <w:lang w:eastAsia="x-none"/>
        </w:rPr>
        <w:t>на серверной машине сервиса.</w:t>
      </w:r>
    </w:p>
    <w:p w14:paraId="0E6C2524" w14:textId="520D5DB8" w:rsidR="005B04F4" w:rsidRDefault="005B04F4" w:rsidP="005B04F4">
      <w:pPr>
        <w:pStyle w:val="af6"/>
        <w:ind w:firstLine="709"/>
        <w:rPr>
          <w:lang w:val="ru-RU" w:eastAsia="x-none"/>
        </w:rPr>
      </w:pPr>
      <w:r w:rsidRPr="00C82F35">
        <w:rPr>
          <w:lang w:val="ru-RU" w:eastAsia="x-none"/>
        </w:rPr>
        <w:t>Предполагается,</w:t>
      </w:r>
      <w:r w:rsidRPr="00C82F35">
        <w:rPr>
          <w:lang w:val="ru-RU" w:eastAsia="x-none"/>
        </w:rPr>
        <w:t xml:space="preserve"> что на серверной машине уже установлено ПО </w:t>
      </w:r>
      <w:r w:rsidRPr="005B04F4">
        <w:rPr>
          <w:lang w:val="ru-RU" w:eastAsia="x-none"/>
        </w:rPr>
        <w:t xml:space="preserve">Модуль ЦИМ УРТ </w:t>
      </w:r>
      <w:r w:rsidR="00E972C9">
        <w:rPr>
          <w:lang w:val="ru-RU" w:eastAsia="x-none"/>
        </w:rPr>
        <w:t>«</w:t>
      </w:r>
      <w:r w:rsidRPr="005B04F4">
        <w:rPr>
          <w:lang w:val="ru-RU" w:eastAsia="x-none"/>
        </w:rPr>
        <w:t>Форматно-логический контроль</w:t>
      </w:r>
      <w:r w:rsidR="00E972C9">
        <w:rPr>
          <w:lang w:val="ru-RU" w:eastAsia="x-none"/>
        </w:rPr>
        <w:t>»</w:t>
      </w:r>
      <w:r>
        <w:rPr>
          <w:lang w:val="ru-RU" w:eastAsia="x-none"/>
        </w:rPr>
        <w:t xml:space="preserve"> или </w:t>
      </w:r>
      <w:r w:rsidRPr="005B04F4">
        <w:rPr>
          <w:lang w:val="ru-RU" w:eastAsia="x-none"/>
        </w:rPr>
        <w:t>Информационно аналитическая платформа «Цифровая информационная модель управления развитием территории (ЦИМ УРТ)»</w:t>
      </w:r>
      <w:r>
        <w:rPr>
          <w:lang w:val="ru-RU" w:eastAsia="x-none"/>
        </w:rPr>
        <w:t>.</w:t>
      </w:r>
    </w:p>
    <w:p w14:paraId="4CB46683" w14:textId="642B8FE5" w:rsidR="00E972C9" w:rsidRPr="00E972C9" w:rsidRDefault="00E972C9" w:rsidP="005B04F4">
      <w:pPr>
        <w:pStyle w:val="af6"/>
        <w:ind w:firstLine="709"/>
        <w:rPr>
          <w:lang w:val="ru-RU" w:eastAsia="x-none"/>
        </w:rPr>
      </w:pPr>
      <w:r>
        <w:rPr>
          <w:lang w:val="ru-RU" w:eastAsia="x-none"/>
        </w:rPr>
        <w:t xml:space="preserve">Ниже представлена последовательность действий для установки модуля в случае, если функционал модуля будет представлен </w:t>
      </w:r>
      <w:proofErr w:type="gramStart"/>
      <w:r>
        <w:rPr>
          <w:lang w:val="ru-RU" w:eastAsia="x-none"/>
        </w:rPr>
        <w:t xml:space="preserve">на </w:t>
      </w:r>
      <w:r w:rsidRPr="005B04F4">
        <w:rPr>
          <w:lang w:val="ru-RU" w:eastAsia="x-none"/>
        </w:rPr>
        <w:t>Информационно</w:t>
      </w:r>
      <w:proofErr w:type="gramEnd"/>
      <w:r w:rsidRPr="005B04F4">
        <w:rPr>
          <w:lang w:val="ru-RU" w:eastAsia="x-none"/>
        </w:rPr>
        <w:t xml:space="preserve"> аналитическ</w:t>
      </w:r>
      <w:r>
        <w:rPr>
          <w:lang w:val="ru-RU" w:eastAsia="x-none"/>
        </w:rPr>
        <w:t>ой</w:t>
      </w:r>
      <w:r w:rsidRPr="005B04F4">
        <w:rPr>
          <w:lang w:val="ru-RU" w:eastAsia="x-none"/>
        </w:rPr>
        <w:t xml:space="preserve"> платформ</w:t>
      </w:r>
      <w:r>
        <w:rPr>
          <w:lang w:val="ru-RU" w:eastAsia="x-none"/>
        </w:rPr>
        <w:t xml:space="preserve">е </w:t>
      </w:r>
      <w:r w:rsidRPr="005B04F4">
        <w:rPr>
          <w:lang w:val="ru-RU" w:eastAsia="x-none"/>
        </w:rPr>
        <w:t>«Цифровая информационная модель управления развитием территории (ЦИМ УРТ)»</w:t>
      </w:r>
      <w:r>
        <w:rPr>
          <w:lang w:val="ru-RU" w:eastAsia="x-none"/>
        </w:rPr>
        <w:t xml:space="preserve">, а также если </w:t>
      </w:r>
      <w:r>
        <w:rPr>
          <w:lang w:val="ru-RU" w:eastAsia="x-none"/>
        </w:rPr>
        <w:t>функционал модуля будет представлен</w:t>
      </w:r>
      <w:r>
        <w:rPr>
          <w:lang w:val="ru-RU" w:eastAsia="x-none"/>
        </w:rPr>
        <w:t xml:space="preserve"> как финальный этап проверки проекта с помощью </w:t>
      </w:r>
      <w:r w:rsidRPr="00C82F35">
        <w:rPr>
          <w:lang w:val="ru-RU" w:eastAsia="x-none"/>
        </w:rPr>
        <w:t xml:space="preserve">ПО </w:t>
      </w:r>
      <w:r w:rsidRPr="005B04F4">
        <w:rPr>
          <w:lang w:val="ru-RU" w:eastAsia="x-none"/>
        </w:rPr>
        <w:t xml:space="preserve">Модуль ЦИМ УРТ </w:t>
      </w:r>
      <w:r>
        <w:rPr>
          <w:lang w:val="ru-RU" w:eastAsia="x-none"/>
        </w:rPr>
        <w:t>«</w:t>
      </w:r>
      <w:r w:rsidRPr="005B04F4">
        <w:rPr>
          <w:lang w:val="ru-RU" w:eastAsia="x-none"/>
        </w:rPr>
        <w:t>Форматно-логический контроль</w:t>
      </w:r>
      <w:r>
        <w:rPr>
          <w:lang w:val="ru-RU" w:eastAsia="x-none"/>
        </w:rPr>
        <w:t>»</w:t>
      </w:r>
      <w:r>
        <w:rPr>
          <w:lang w:val="ru-RU" w:eastAsia="x-none"/>
        </w:rPr>
        <w:t>.</w:t>
      </w:r>
    </w:p>
    <w:p w14:paraId="675EE8A9" w14:textId="310CA220" w:rsidR="005B04F4" w:rsidRPr="00C82F35" w:rsidRDefault="005B04F4" w:rsidP="005B04F4">
      <w:pPr>
        <w:pStyle w:val="af6"/>
        <w:ind w:firstLine="709"/>
        <w:rPr>
          <w:lang w:val="ru-RU" w:eastAsia="x-none"/>
        </w:rPr>
      </w:pPr>
      <w:r w:rsidRPr="00C82F35">
        <w:rPr>
          <w:lang w:val="ru-RU" w:eastAsia="x-none"/>
        </w:rPr>
        <w:t>Для установки модуля необходимо выполнить следующие шаги:</w:t>
      </w:r>
    </w:p>
    <w:p w14:paraId="3F10771B" w14:textId="4112B66B" w:rsidR="005B04F4" w:rsidRPr="00C82F35" w:rsidRDefault="005B04F4" w:rsidP="005B04F4">
      <w:pPr>
        <w:pStyle w:val="af6"/>
        <w:numPr>
          <w:ilvl w:val="0"/>
          <w:numId w:val="36"/>
        </w:numPr>
        <w:ind w:left="0" w:firstLine="709"/>
        <w:rPr>
          <w:lang w:eastAsia="x-none"/>
        </w:rPr>
      </w:pPr>
      <w:r w:rsidRPr="00C82F35">
        <w:t>Скопируйте</w:t>
      </w:r>
      <w:r w:rsidRPr="00C82F35">
        <w:rPr>
          <w:lang w:eastAsia="x-none"/>
        </w:rPr>
        <w:t xml:space="preserve"> </w:t>
      </w:r>
      <w:r w:rsidRPr="00C82F35">
        <w:rPr>
          <w:lang w:val="ru-RU" w:eastAsia="x-none"/>
        </w:rPr>
        <w:t xml:space="preserve">содержимое каталога </w:t>
      </w:r>
      <w:r w:rsidRPr="00C82F35">
        <w:rPr>
          <w:b/>
          <w:lang w:eastAsia="x-none"/>
        </w:rPr>
        <w:t>«</w:t>
      </w:r>
      <w:proofErr w:type="spellStart"/>
      <w:r w:rsidR="00E972C9" w:rsidRPr="00E972C9">
        <w:rPr>
          <w:b/>
          <w:lang w:val="en-US" w:eastAsia="x-none"/>
        </w:rPr>
        <w:t>cim</w:t>
      </w:r>
      <w:proofErr w:type="spellEnd"/>
      <w:r w:rsidR="00756005" w:rsidRPr="00756005">
        <w:rPr>
          <w:b/>
          <w:lang w:val="ru-RU" w:eastAsia="x-none"/>
        </w:rPr>
        <w:t>_</w:t>
      </w:r>
      <w:proofErr w:type="spellStart"/>
      <w:r w:rsidR="00E972C9" w:rsidRPr="00E972C9">
        <w:rPr>
          <w:b/>
          <w:lang w:val="en-US" w:eastAsia="x-none"/>
        </w:rPr>
        <w:t>gml</w:t>
      </w:r>
      <w:proofErr w:type="spellEnd"/>
      <w:r w:rsidRPr="00C82F35">
        <w:rPr>
          <w:b/>
          <w:lang w:eastAsia="x-none"/>
        </w:rPr>
        <w:t>»</w:t>
      </w:r>
      <w:r w:rsidRPr="00C82F35">
        <w:rPr>
          <w:lang w:eastAsia="x-none"/>
        </w:rPr>
        <w:t xml:space="preserve"> в папку по следующему пути (при необходимости создайте папку): </w:t>
      </w:r>
      <w:r w:rsidRPr="00C82F35">
        <w:rPr>
          <w:i/>
          <w:lang w:eastAsia="x-none"/>
        </w:rPr>
        <w:t>/</w:t>
      </w:r>
      <w:proofErr w:type="spellStart"/>
      <w:r w:rsidRPr="00C82F35">
        <w:rPr>
          <w:i/>
          <w:lang w:val="en-US" w:eastAsia="x-none"/>
        </w:rPr>
        <w:t>var</w:t>
      </w:r>
      <w:proofErr w:type="spellEnd"/>
      <w:r w:rsidRPr="00C82F35">
        <w:rPr>
          <w:i/>
          <w:lang w:eastAsia="x-none"/>
        </w:rPr>
        <w:t>/</w:t>
      </w:r>
      <w:proofErr w:type="spellStart"/>
      <w:r w:rsidRPr="00C82F35">
        <w:rPr>
          <w:i/>
          <w:lang w:val="en-US" w:eastAsia="x-none"/>
        </w:rPr>
        <w:t>www</w:t>
      </w:r>
      <w:proofErr w:type="spellEnd"/>
      <w:r w:rsidRPr="00C82F35">
        <w:rPr>
          <w:i/>
          <w:lang w:eastAsia="x-none"/>
        </w:rPr>
        <w:t>/</w:t>
      </w:r>
      <w:proofErr w:type="spellStart"/>
      <w:r w:rsidR="00E972C9">
        <w:rPr>
          <w:i/>
          <w:lang w:val="en-US" w:eastAsia="x-none"/>
        </w:rPr>
        <w:t>cim</w:t>
      </w:r>
      <w:proofErr w:type="spellEnd"/>
      <w:r w:rsidR="00E972C9" w:rsidRPr="00E972C9">
        <w:rPr>
          <w:i/>
          <w:lang w:val="ru-RU" w:eastAsia="x-none"/>
        </w:rPr>
        <w:t>_</w:t>
      </w:r>
      <w:r w:rsidR="00E972C9">
        <w:rPr>
          <w:i/>
          <w:lang w:val="en-US" w:eastAsia="x-none"/>
        </w:rPr>
        <w:t>core</w:t>
      </w:r>
      <w:r w:rsidRPr="00C82F35">
        <w:rPr>
          <w:i/>
          <w:lang w:eastAsia="x-none"/>
        </w:rPr>
        <w:t>/</w:t>
      </w:r>
      <w:r w:rsidR="00E972C9">
        <w:rPr>
          <w:i/>
          <w:lang w:eastAsia="x-none"/>
        </w:rPr>
        <w:t xml:space="preserve"> </w:t>
      </w:r>
      <w:r w:rsidR="00E972C9" w:rsidRPr="00756005">
        <w:rPr>
          <w:iCs/>
          <w:lang w:val="ru-RU" w:eastAsia="x-none"/>
        </w:rPr>
        <w:t>в случае если установка выполняется для</w:t>
      </w:r>
      <w:r w:rsidR="00E972C9">
        <w:rPr>
          <w:i/>
          <w:lang w:val="ru-RU" w:eastAsia="x-none"/>
        </w:rPr>
        <w:t xml:space="preserve"> </w:t>
      </w:r>
      <w:r w:rsidR="00E972C9" w:rsidRPr="005B04F4">
        <w:rPr>
          <w:lang w:val="ru-RU" w:eastAsia="x-none"/>
        </w:rPr>
        <w:t>Информационно аналитическая платформа «Цифровая информационная модель управления развитием территории (ЦИМ УРТ)»</w:t>
      </w:r>
      <w:r w:rsidR="00E972C9">
        <w:rPr>
          <w:lang w:val="ru-RU" w:eastAsia="x-none"/>
        </w:rPr>
        <w:t xml:space="preserve"> или </w:t>
      </w:r>
      <w:r w:rsidR="00E972C9" w:rsidRPr="00C82F35">
        <w:rPr>
          <w:i/>
          <w:lang w:eastAsia="x-none"/>
        </w:rPr>
        <w:t>/</w:t>
      </w:r>
      <w:proofErr w:type="spellStart"/>
      <w:r w:rsidR="00E972C9" w:rsidRPr="00C82F35">
        <w:rPr>
          <w:i/>
          <w:lang w:val="en-US" w:eastAsia="x-none"/>
        </w:rPr>
        <w:t>var</w:t>
      </w:r>
      <w:proofErr w:type="spellEnd"/>
      <w:r w:rsidR="00E972C9" w:rsidRPr="00C82F35">
        <w:rPr>
          <w:i/>
          <w:lang w:eastAsia="x-none"/>
        </w:rPr>
        <w:t>/</w:t>
      </w:r>
      <w:proofErr w:type="spellStart"/>
      <w:r w:rsidR="00E972C9" w:rsidRPr="00C82F35">
        <w:rPr>
          <w:i/>
          <w:lang w:val="en-US" w:eastAsia="x-none"/>
        </w:rPr>
        <w:t>www</w:t>
      </w:r>
      <w:proofErr w:type="spellEnd"/>
      <w:r w:rsidR="00E972C9" w:rsidRPr="00C82F35">
        <w:rPr>
          <w:i/>
          <w:lang w:eastAsia="x-none"/>
        </w:rPr>
        <w:t>/</w:t>
      </w:r>
      <w:proofErr w:type="spellStart"/>
      <w:r w:rsidR="00E972C9">
        <w:rPr>
          <w:i/>
          <w:lang w:val="en-US" w:eastAsia="x-none"/>
        </w:rPr>
        <w:t>cim</w:t>
      </w:r>
      <w:proofErr w:type="spellEnd"/>
      <w:r w:rsidR="00756005" w:rsidRPr="00756005">
        <w:rPr>
          <w:i/>
          <w:lang w:val="ru-RU" w:eastAsia="x-none"/>
        </w:rPr>
        <w:t>_</w:t>
      </w:r>
      <w:proofErr w:type="spellStart"/>
      <w:r w:rsidR="00756005">
        <w:rPr>
          <w:i/>
          <w:lang w:val="en-US" w:eastAsia="x-none"/>
        </w:rPr>
        <w:t>flc</w:t>
      </w:r>
      <w:proofErr w:type="spellEnd"/>
      <w:r w:rsidR="00756005" w:rsidRPr="00756005">
        <w:rPr>
          <w:i/>
          <w:lang w:val="ru-RU" w:eastAsia="x-none"/>
        </w:rPr>
        <w:t xml:space="preserve"> </w:t>
      </w:r>
      <w:r w:rsidR="00756005">
        <w:rPr>
          <w:i/>
          <w:lang w:val="ru-RU" w:eastAsia="x-none"/>
        </w:rPr>
        <w:t xml:space="preserve">для </w:t>
      </w:r>
      <w:r w:rsidR="00756005" w:rsidRPr="00C82F35">
        <w:rPr>
          <w:lang w:val="ru-RU" w:eastAsia="x-none"/>
        </w:rPr>
        <w:t xml:space="preserve">ПО </w:t>
      </w:r>
      <w:r w:rsidR="00756005" w:rsidRPr="005B04F4">
        <w:rPr>
          <w:lang w:val="ru-RU" w:eastAsia="x-none"/>
        </w:rPr>
        <w:t xml:space="preserve">Модуль ЦИМ УРТ </w:t>
      </w:r>
      <w:r w:rsidR="00756005">
        <w:rPr>
          <w:lang w:val="ru-RU" w:eastAsia="x-none"/>
        </w:rPr>
        <w:t>«</w:t>
      </w:r>
      <w:r w:rsidR="00756005" w:rsidRPr="005B04F4">
        <w:rPr>
          <w:lang w:val="ru-RU" w:eastAsia="x-none"/>
        </w:rPr>
        <w:t>Форматно-логический контроль</w:t>
      </w:r>
      <w:r w:rsidR="00756005">
        <w:rPr>
          <w:lang w:val="ru-RU" w:eastAsia="x-none"/>
        </w:rPr>
        <w:t>».</w:t>
      </w:r>
    </w:p>
    <w:p w14:paraId="68F23C3F" w14:textId="07985322" w:rsidR="005B04F4" w:rsidRPr="00C82F35" w:rsidRDefault="005B04F4" w:rsidP="005B04F4">
      <w:pPr>
        <w:pStyle w:val="af6"/>
        <w:numPr>
          <w:ilvl w:val="0"/>
          <w:numId w:val="36"/>
        </w:numPr>
        <w:ind w:left="0" w:firstLine="709"/>
        <w:rPr>
          <w:lang w:eastAsia="x-none"/>
        </w:rPr>
      </w:pPr>
      <w:r w:rsidRPr="00C82F35">
        <w:rPr>
          <w:lang w:val="ru-RU" w:eastAsia="x-none"/>
        </w:rPr>
        <w:t xml:space="preserve">Перезапустите службу сервиса с помощью команды </w:t>
      </w:r>
      <w:proofErr w:type="spellStart"/>
      <w:r w:rsidRPr="00C82F35">
        <w:rPr>
          <w:i/>
          <w:lang w:val="ru-RU" w:eastAsia="x-none"/>
        </w:rPr>
        <w:t>systemctl</w:t>
      </w:r>
      <w:proofErr w:type="spellEnd"/>
      <w:r w:rsidRPr="00C82F35">
        <w:rPr>
          <w:i/>
          <w:lang w:val="ru-RU" w:eastAsia="x-none"/>
        </w:rPr>
        <w:t xml:space="preserve"> </w:t>
      </w:r>
      <w:proofErr w:type="spellStart"/>
      <w:r w:rsidRPr="00C82F35">
        <w:rPr>
          <w:i/>
          <w:lang w:val="ru-RU" w:eastAsia="x-none"/>
        </w:rPr>
        <w:t>restart</w:t>
      </w:r>
      <w:proofErr w:type="spellEnd"/>
      <w:r w:rsidRPr="00C82F35">
        <w:rPr>
          <w:i/>
          <w:lang w:val="ru-RU" w:eastAsia="x-none"/>
        </w:rPr>
        <w:t xml:space="preserve"> </w:t>
      </w:r>
      <w:proofErr w:type="spellStart"/>
      <w:r w:rsidR="00756005">
        <w:rPr>
          <w:i/>
          <w:lang w:val="en-US" w:eastAsia="x-none"/>
        </w:rPr>
        <w:t>CimCore</w:t>
      </w:r>
      <w:proofErr w:type="spellEnd"/>
      <w:r w:rsidR="00756005" w:rsidRPr="00756005">
        <w:rPr>
          <w:i/>
          <w:lang w:val="ru-RU" w:eastAsia="x-none"/>
        </w:rPr>
        <w:t xml:space="preserve"> </w:t>
      </w:r>
      <w:r w:rsidR="00756005" w:rsidRPr="00756005">
        <w:rPr>
          <w:iCs/>
          <w:lang w:val="ru-RU" w:eastAsia="x-none"/>
        </w:rPr>
        <w:t>или</w:t>
      </w:r>
      <w:r w:rsidR="00756005">
        <w:rPr>
          <w:i/>
          <w:lang w:val="ru-RU" w:eastAsia="x-none"/>
        </w:rPr>
        <w:t xml:space="preserve"> </w:t>
      </w:r>
      <w:proofErr w:type="spellStart"/>
      <w:r w:rsidR="00756005">
        <w:rPr>
          <w:i/>
          <w:lang w:val="en-US" w:eastAsia="x-none"/>
        </w:rPr>
        <w:t>CimFlc</w:t>
      </w:r>
      <w:proofErr w:type="spellEnd"/>
      <w:r w:rsidR="00756005" w:rsidRPr="00756005">
        <w:rPr>
          <w:i/>
          <w:lang w:val="ru-RU" w:eastAsia="x-none"/>
        </w:rPr>
        <w:t>.</w:t>
      </w:r>
    </w:p>
    <w:p w14:paraId="4AD1BF02" w14:textId="77777777" w:rsidR="005B04F4" w:rsidRPr="005B04F4" w:rsidRDefault="005B04F4" w:rsidP="009478C6">
      <w:pPr>
        <w:spacing w:line="360" w:lineRule="auto"/>
        <w:ind w:firstLine="567"/>
        <w:jc w:val="both"/>
        <w:rPr>
          <w:lang w:val="x-none" w:eastAsia="x-none"/>
        </w:rPr>
      </w:pPr>
    </w:p>
    <w:sectPr w:rsidR="005B04F4" w:rsidRPr="005B04F4" w:rsidSect="005915E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88AF" w14:textId="77777777" w:rsidR="00B33B9C" w:rsidRDefault="00B33B9C" w:rsidP="00A10C4B">
      <w:r>
        <w:separator/>
      </w:r>
    </w:p>
  </w:endnote>
  <w:endnote w:type="continuationSeparator" w:id="0">
    <w:p w14:paraId="3EF5D757" w14:textId="77777777" w:rsidR="00B33B9C" w:rsidRDefault="00B33B9C" w:rsidP="00A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14548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5628F64" w14:textId="07C42ED4" w:rsidR="00EB55F4" w:rsidRPr="001460A8" w:rsidRDefault="00EB55F4">
        <w:pPr>
          <w:pStyle w:val="a5"/>
          <w:jc w:val="right"/>
          <w:rPr>
            <w:color w:val="FFFFFF" w:themeColor="background1"/>
          </w:rPr>
        </w:pPr>
        <w:r w:rsidRPr="0001348E">
          <w:rPr>
            <w:noProof/>
            <w:color w:val="548DD4"/>
          </w:rPr>
          <mc:AlternateContent>
            <mc:Choice Requires="wpg">
              <w:drawing>
                <wp:anchor distT="0" distB="0" distL="114300" distR="114300" simplePos="0" relativeHeight="251658752" behindDoc="1" locked="0" layoutInCell="1" allowOverlap="1" wp14:anchorId="0DD9D026" wp14:editId="418A97AC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-25400</wp:posOffset>
                  </wp:positionV>
                  <wp:extent cx="6143722" cy="235585"/>
                  <wp:effectExtent l="0" t="0" r="9525" b="0"/>
                  <wp:wrapNone/>
                  <wp:docPr id="23" name="Группа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43722" cy="235585"/>
                            <a:chOff x="1716" y="15180"/>
                            <a:chExt cx="9578" cy="371"/>
                          </a:xfrm>
                        </wpg:grpSpPr>
                        <wps:wsp>
                          <wps:cNvPr id="2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1" y="15180"/>
                              <a:ext cx="443" cy="37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109D76" w14:textId="77777777" w:rsidR="00EB55F4" w:rsidRPr="00FB1DBD" w:rsidRDefault="00EB55F4" w:rsidP="00611B6C">
                                <w:pPr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6" y="15191"/>
                              <a:ext cx="9562" cy="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D9D026" id="Группа 23" o:spid="_x0000_s1026" style="position:absolute;left:0;text-align:left;margin-left:-10.05pt;margin-top:-2pt;width:483.75pt;height:18.55pt;z-index:-251657728" coordorigin="1716,15180" coordsize="9578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">
                  <v:rect id="Rectangle 11" o:spid="_x0000_s1027" style="position:absolute;left:10851;top:15180;width:44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" fillcolor="#0070c0" stroked="f">
                    <v:textbox>
                      <w:txbxContent>
                        <w:p w14:paraId="2E109D76" w14:textId="77777777" w:rsidR="00EB55F4" w:rsidRPr="00FB1DBD" w:rsidRDefault="00EB55F4" w:rsidP="00611B6C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8" type="#_x0000_t32" style="position:absolute;left:1716;top:15191;width:9562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" strokecolor="#0070c0" strokeweight="2pt"/>
                </v:group>
              </w:pict>
            </mc:Fallback>
          </mc:AlternateContent>
        </w:r>
        <w:r w:rsidRPr="001460A8">
          <w:rPr>
            <w:color w:val="FFFFFF" w:themeColor="background1"/>
          </w:rPr>
          <w:fldChar w:fldCharType="begin"/>
        </w:r>
        <w:r w:rsidRPr="001460A8">
          <w:rPr>
            <w:color w:val="FFFFFF" w:themeColor="background1"/>
          </w:rPr>
          <w:instrText>PAGE   \* MERGEFORMAT</w:instrText>
        </w:r>
        <w:r w:rsidRPr="001460A8">
          <w:rPr>
            <w:color w:val="FFFFFF" w:themeColor="background1"/>
          </w:rPr>
          <w:fldChar w:fldCharType="separate"/>
        </w:r>
        <w:r w:rsidR="00B53546">
          <w:rPr>
            <w:noProof/>
            <w:color w:val="FFFFFF" w:themeColor="background1"/>
          </w:rPr>
          <w:t>15</w:t>
        </w:r>
        <w:r w:rsidRPr="001460A8">
          <w:rPr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367533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0DEC5A0" w14:textId="028DD14F" w:rsidR="00EB55F4" w:rsidRPr="001460A8" w:rsidRDefault="00EB55F4" w:rsidP="001460A8">
        <w:pPr>
          <w:pStyle w:val="a5"/>
          <w:jc w:val="right"/>
          <w:rPr>
            <w:color w:val="FFFFFF" w:themeColor="background1"/>
          </w:rPr>
        </w:pPr>
        <w:r w:rsidRPr="0001348E">
          <w:rPr>
            <w:noProof/>
            <w:color w:val="548DD4"/>
          </w:rPr>
          <mc:AlternateContent>
            <mc:Choice Requires="wpg">
              <w:drawing>
                <wp:anchor distT="0" distB="0" distL="114300" distR="114300" simplePos="0" relativeHeight="251655680" behindDoc="1" locked="0" layoutInCell="1" allowOverlap="1" wp14:anchorId="20AC41A9" wp14:editId="498AACB6">
                  <wp:simplePos x="0" y="0"/>
                  <wp:positionH relativeFrom="margin">
                    <wp:posOffset>-163830</wp:posOffset>
                  </wp:positionH>
                  <wp:positionV relativeFrom="paragraph">
                    <wp:posOffset>-32385</wp:posOffset>
                  </wp:positionV>
                  <wp:extent cx="6186805" cy="238125"/>
                  <wp:effectExtent l="0" t="0" r="23495" b="9525"/>
                  <wp:wrapNone/>
                  <wp:docPr id="28" name="Группа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86805" cy="238125"/>
                            <a:chOff x="1716" y="15191"/>
                            <a:chExt cx="9563" cy="375"/>
                          </a:xfrm>
                        </wpg:grpSpPr>
                        <wps:wsp>
                          <wps:cNvPr id="2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6" y="15195"/>
                              <a:ext cx="443" cy="37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FB70E" w14:textId="77777777" w:rsidR="00EB55F4" w:rsidRPr="00FB1DBD" w:rsidRDefault="00EB55F4" w:rsidP="001460A8">
                                <w:pPr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6" y="15191"/>
                              <a:ext cx="9562" cy="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AC41A9" id="Группа 28" o:spid="_x0000_s1032" style="position:absolute;left:0;text-align:left;margin-left:-12.9pt;margin-top:-2.55pt;width:487.15pt;height:18.75pt;z-index:-251660800;mso-position-horizontal-relative:margin" coordorigin="1716,15191" coordsize="956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">
                  <v:rect id="Rectangle 11" o:spid="_x0000_s1033" style="position:absolute;left:10836;top:15195;width:44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" fillcolor="#0070c0" stroked="f">
                    <v:textbox>
                      <w:txbxContent>
                        <w:p w14:paraId="0B5FB70E" w14:textId="77777777" w:rsidR="00EB55F4" w:rsidRPr="00FB1DBD" w:rsidRDefault="00EB55F4" w:rsidP="001460A8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4" type="#_x0000_t32" style="position:absolute;left:1716;top:15191;width:9562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" strokecolor="#0070c0" strokeweight="2pt"/>
                  <w10:wrap anchorx="margin"/>
                </v:group>
              </w:pict>
            </mc:Fallback>
          </mc:AlternateContent>
        </w:r>
        <w:r w:rsidRPr="001460A8">
          <w:rPr>
            <w:color w:val="FFFFFF" w:themeColor="background1"/>
          </w:rPr>
          <w:fldChar w:fldCharType="begin"/>
        </w:r>
        <w:r w:rsidRPr="001460A8">
          <w:rPr>
            <w:color w:val="FFFFFF" w:themeColor="background1"/>
          </w:rPr>
          <w:instrText>PAGE   \* MERGEFORMAT</w:instrText>
        </w:r>
        <w:r w:rsidRPr="001460A8">
          <w:rPr>
            <w:color w:val="FFFFFF" w:themeColor="background1"/>
          </w:rPr>
          <w:fldChar w:fldCharType="separate"/>
        </w:r>
        <w:r w:rsidR="00B53546">
          <w:rPr>
            <w:noProof/>
            <w:color w:val="FFFFFF" w:themeColor="background1"/>
          </w:rPr>
          <w:t>3</w:t>
        </w:r>
        <w:r w:rsidRPr="001460A8">
          <w:rPr>
            <w:color w:val="FFFFFF" w:themeColor="background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3815949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8991228" w14:textId="77777777" w:rsidR="00EB55F4" w:rsidRPr="001460A8" w:rsidRDefault="00EB55F4" w:rsidP="001460A8">
        <w:pPr>
          <w:pStyle w:val="a5"/>
          <w:jc w:val="right"/>
          <w:rPr>
            <w:color w:val="FFFFFF" w:themeColor="background1"/>
          </w:rPr>
        </w:pPr>
        <w:r w:rsidRPr="0001348E">
          <w:rPr>
            <w:noProof/>
            <w:color w:val="548DD4"/>
          </w:rPr>
          <mc:AlternateContent>
            <mc:Choice Requires="wpg">
              <w:drawing>
                <wp:anchor distT="0" distB="0" distL="114300" distR="114300" simplePos="0" relativeHeight="251656704" behindDoc="1" locked="0" layoutInCell="1" allowOverlap="1" wp14:anchorId="415C5B91" wp14:editId="0F31A0BF">
                  <wp:simplePos x="0" y="0"/>
                  <wp:positionH relativeFrom="column">
                    <wp:posOffset>-153706</wp:posOffset>
                  </wp:positionH>
                  <wp:positionV relativeFrom="paragraph">
                    <wp:posOffset>-20056</wp:posOffset>
                  </wp:positionV>
                  <wp:extent cx="6186805" cy="238125"/>
                  <wp:effectExtent l="0" t="0" r="23495" b="9525"/>
                  <wp:wrapNone/>
                  <wp:docPr id="183" name="Группа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86805" cy="238125"/>
                            <a:chOff x="1716" y="15191"/>
                            <a:chExt cx="9563" cy="375"/>
                          </a:xfrm>
                        </wpg:grpSpPr>
                        <wps:wsp>
                          <wps:cNvPr id="18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6" y="15195"/>
                              <a:ext cx="443" cy="37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621A56" w14:textId="77777777" w:rsidR="00EB55F4" w:rsidRPr="00FB1DBD" w:rsidRDefault="00EB55F4" w:rsidP="001460A8">
                                <w:pPr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6" y="15191"/>
                              <a:ext cx="9562" cy="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5C5B91" id="Группа 183" o:spid="_x0000_s1035" style="position:absolute;left:0;text-align:left;margin-left:-12.1pt;margin-top:-1.6pt;width:487.15pt;height:18.75pt;z-index:-251659776" coordorigin="1716,15191" coordsize="956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">
                  <v:rect id="Rectangle 11" o:spid="_x0000_s1036" style="position:absolute;left:10836;top:15195;width:44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" fillcolor="#0070c0" stroked="f">
                    <v:textbox>
                      <w:txbxContent>
                        <w:p w14:paraId="12621A56" w14:textId="77777777" w:rsidR="00EB55F4" w:rsidRPr="00FB1DBD" w:rsidRDefault="00EB55F4" w:rsidP="001460A8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7" type="#_x0000_t32" style="position:absolute;left:1716;top:15191;width:9562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" strokecolor="#0070c0" strokeweight="2pt"/>
                </v:group>
              </w:pict>
            </mc:Fallback>
          </mc:AlternateContent>
        </w:r>
        <w:r w:rsidRPr="001460A8">
          <w:rPr>
            <w:color w:val="FFFFFF" w:themeColor="background1"/>
          </w:rPr>
          <w:fldChar w:fldCharType="begin"/>
        </w:r>
        <w:r w:rsidRPr="001460A8">
          <w:rPr>
            <w:color w:val="FFFFFF" w:themeColor="background1"/>
          </w:rPr>
          <w:instrText>PAGE   \* MERGEFORMAT</w:instrText>
        </w:r>
        <w:r w:rsidRPr="001460A8">
          <w:rPr>
            <w:color w:val="FFFFFF" w:themeColor="background1"/>
          </w:rPr>
          <w:fldChar w:fldCharType="separate"/>
        </w:r>
        <w:r w:rsidR="00B53546">
          <w:rPr>
            <w:noProof/>
            <w:color w:val="FFFFFF" w:themeColor="background1"/>
          </w:rPr>
          <w:t>5</w:t>
        </w:r>
        <w:r w:rsidRPr="001460A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3A55" w14:textId="77777777" w:rsidR="00B33B9C" w:rsidRDefault="00B33B9C" w:rsidP="00A10C4B">
      <w:r>
        <w:separator/>
      </w:r>
    </w:p>
  </w:footnote>
  <w:footnote w:type="continuationSeparator" w:id="0">
    <w:p w14:paraId="4E01D2FF" w14:textId="77777777" w:rsidR="00B33B9C" w:rsidRDefault="00B33B9C" w:rsidP="00A1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3534" w14:textId="0539EF70" w:rsidR="00EB55F4" w:rsidRPr="005942B0" w:rsidRDefault="00EB55F4" w:rsidP="002A5378">
    <w:pPr>
      <w:pStyle w:val="a3"/>
      <w:tabs>
        <w:tab w:val="clear" w:pos="4677"/>
        <w:tab w:val="clear" w:pos="9355"/>
      </w:tabs>
      <w:ind w:left="3261"/>
      <w:jc w:val="right"/>
      <w:rPr>
        <w:color w:val="0070C0"/>
      </w:rPr>
    </w:pPr>
    <w:r w:rsidRPr="002A5378">
      <w:rPr>
        <w:b/>
        <w:noProof/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2651" w14:textId="7D4314D2" w:rsidR="00EB55F4" w:rsidRPr="002A5378" w:rsidRDefault="00EB55F4" w:rsidP="002A5378">
    <w:pPr>
      <w:pStyle w:val="a3"/>
      <w:tabs>
        <w:tab w:val="clear" w:pos="4677"/>
        <w:tab w:val="clear" w:pos="9355"/>
      </w:tabs>
      <w:ind w:left="3261"/>
      <w:jc w:val="right"/>
      <w:rPr>
        <w:color w:val="0070C0"/>
      </w:rPr>
    </w:pPr>
    <w:r>
      <w:rPr>
        <w:b/>
        <w:noProof/>
        <w:color w:val="0070C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D5F1DAC" wp14:editId="360ABF00">
              <wp:simplePos x="0" y="0"/>
              <wp:positionH relativeFrom="margin">
                <wp:align>left</wp:align>
              </wp:positionH>
              <wp:positionV relativeFrom="paragraph">
                <wp:posOffset>-18415</wp:posOffset>
              </wp:positionV>
              <wp:extent cx="5943600" cy="274320"/>
              <wp:effectExtent l="0" t="0" r="19050" b="11430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1419" y="695"/>
                        <a:chExt cx="9578" cy="432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1419" y="695"/>
                          <a:ext cx="2761" cy="4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224C1" w14:textId="343F8D92" w:rsidR="00EB55F4" w:rsidRPr="00FB1DBD" w:rsidRDefault="00EB55F4" w:rsidP="00F908D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ИТП «Град»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4156" y="1104"/>
                          <a:ext cx="6841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5F1DAC" id="Группа 5" o:spid="_x0000_s1029" style="position:absolute;left:0;text-align:left;margin-left:0;margin-top:-1.45pt;width:468pt;height:21.6pt;z-index:251654656;mso-position-horizontal:left;mso-position-horizontal-relative:margin" coordorigin="1419,695" coordsize="957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">
              <v:rect id="Rectangle 2" o:spid="_x0000_s1030" style="position:absolute;left:1419;top:695;width:276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" fillcolor="#0070c0" stroked="f">
                <v:textbox>
                  <w:txbxContent>
                    <w:p w14:paraId="350224C1" w14:textId="343F8D92" w:rsidR="00EB55F4" w:rsidRPr="00FB1DBD" w:rsidRDefault="00EB55F4" w:rsidP="00F908D8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ИТП «Град»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31" type="#_x0000_t32" style="position:absolute;left:4156;top:1104;width:6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" strokecolor="#0070c0" strokeweight="2pt"/>
              <w10:wrap anchorx="margin"/>
            </v:group>
          </w:pict>
        </mc:Fallback>
      </mc:AlternateContent>
    </w:r>
    <w:r w:rsidRPr="002A5378">
      <w:rPr>
        <w:b/>
        <w:noProof/>
        <w:color w:val="0070C0"/>
      </w:rPr>
      <w:t xml:space="preserve"> </w:t>
    </w:r>
    <w:r w:rsidR="007D4D02">
      <w:rPr>
        <w:b/>
        <w:noProof/>
        <w:color w:val="0070C0"/>
      </w:rPr>
      <w:t>Руководство администратора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49DD" w14:textId="41C7A319" w:rsidR="004E3174" w:rsidRPr="002A5378" w:rsidRDefault="004E3174" w:rsidP="002A5378">
    <w:pPr>
      <w:pStyle w:val="a3"/>
      <w:tabs>
        <w:tab w:val="clear" w:pos="4677"/>
        <w:tab w:val="clear" w:pos="9355"/>
      </w:tabs>
      <w:ind w:left="3261"/>
      <w:jc w:val="right"/>
      <w:rPr>
        <w:color w:val="0070C0"/>
      </w:rPr>
    </w:pPr>
    <w:r>
      <w:rPr>
        <w:b/>
        <w:noProof/>
        <w:color w:val="0070C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7CD9892F" wp14:editId="30BBEB88">
              <wp:simplePos x="0" y="0"/>
              <wp:positionH relativeFrom="margin">
                <wp:posOffset>-51435</wp:posOffset>
              </wp:positionH>
              <wp:positionV relativeFrom="paragraph">
                <wp:posOffset>-68580</wp:posOffset>
              </wp:positionV>
              <wp:extent cx="5981700" cy="286196"/>
              <wp:effectExtent l="0" t="0" r="38100" b="0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286196"/>
                        <a:chOff x="1419" y="695"/>
                        <a:chExt cx="9578" cy="432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419" y="695"/>
                          <a:ext cx="2761" cy="4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92D87" w14:textId="77777777" w:rsidR="004E3174" w:rsidRPr="00FB1DBD" w:rsidRDefault="004E3174" w:rsidP="002A537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ИТП «Град»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3"/>
                      <wps:cNvCnPr>
                        <a:cxnSpLocks noChangeShapeType="1"/>
                      </wps:cNvCnPr>
                      <wps:spPr bwMode="auto">
                        <a:xfrm>
                          <a:off x="4156" y="1104"/>
                          <a:ext cx="6841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9892F" id="Группа 3" o:spid="_x0000_s1038" style="position:absolute;left:0;text-align:left;margin-left:-4.05pt;margin-top:-5.4pt;width:471pt;height:22.55pt;z-index:251660800;mso-position-horizontal-relative:margin" coordorigin="1419,695" coordsize="957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">
              <v:rect id="Rectangle 2" o:spid="_x0000_s1039" style="position:absolute;left:1419;top:695;width:276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" fillcolor="#0070c0" stroked="f">
                <v:textbox>
                  <w:txbxContent>
                    <w:p w14:paraId="58392D87" w14:textId="77777777" w:rsidR="004E3174" w:rsidRPr="00FB1DBD" w:rsidRDefault="004E3174" w:rsidP="002A5378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ИТП «Град»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40" type="#_x0000_t32" style="position:absolute;left:4156;top:1104;width:6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" strokecolor="#0070c0" strokeweight="2pt"/>
              <w10:wrap anchorx="margin"/>
            </v:group>
          </w:pict>
        </mc:Fallback>
      </mc:AlternateContent>
    </w:r>
    <w:r w:rsidRPr="002A5378">
      <w:rPr>
        <w:b/>
        <w:noProof/>
        <w:color w:val="0070C0"/>
      </w:rPr>
      <w:t xml:space="preserve"> </w:t>
    </w:r>
    <w:r w:rsidR="007D4D02">
      <w:rPr>
        <w:b/>
        <w:noProof/>
        <w:color w:val="0070C0"/>
      </w:rPr>
      <w:t>Руководство администратора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524"/>
    <w:multiLevelType w:val="hybridMultilevel"/>
    <w:tmpl w:val="68424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787"/>
    <w:multiLevelType w:val="multilevel"/>
    <w:tmpl w:val="23D03120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262" w:hanging="576"/>
      </w:pPr>
      <w:rPr>
        <w:lang w:val="ru-RU"/>
      </w:rPr>
    </w:lvl>
    <w:lvl w:ilvl="2">
      <w:start w:val="1"/>
      <w:numFmt w:val="decimal"/>
      <w:pStyle w:val="3"/>
      <w:lvlText w:val="%1.%2.%3"/>
      <w:lvlJc w:val="left"/>
      <w:pPr>
        <w:ind w:left="1997" w:hanging="720"/>
      </w:pPr>
      <w:rPr>
        <w:i w:val="0"/>
        <w:color w:val="auto"/>
        <w:lang w:val="ru-RU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8351DA"/>
    <w:multiLevelType w:val="hybridMultilevel"/>
    <w:tmpl w:val="D270A4DE"/>
    <w:lvl w:ilvl="0" w:tplc="AFF62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FF7BCE"/>
    <w:multiLevelType w:val="hybridMultilevel"/>
    <w:tmpl w:val="6152FEA0"/>
    <w:lvl w:ilvl="0" w:tplc="6BB0B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4A133C"/>
    <w:multiLevelType w:val="hybridMultilevel"/>
    <w:tmpl w:val="0F64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92D73"/>
    <w:multiLevelType w:val="hybridMultilevel"/>
    <w:tmpl w:val="7FD6D0A0"/>
    <w:lvl w:ilvl="0" w:tplc="AFF62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6C24AB"/>
    <w:multiLevelType w:val="hybridMultilevel"/>
    <w:tmpl w:val="F162E332"/>
    <w:lvl w:ilvl="0" w:tplc="4788B7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92232620">
    <w:abstractNumId w:val="1"/>
  </w:num>
  <w:num w:numId="2" w16cid:durableId="76094454">
    <w:abstractNumId w:val="0"/>
  </w:num>
  <w:num w:numId="3" w16cid:durableId="248270883">
    <w:abstractNumId w:val="1"/>
  </w:num>
  <w:num w:numId="4" w16cid:durableId="1581133617">
    <w:abstractNumId w:val="1"/>
  </w:num>
  <w:num w:numId="5" w16cid:durableId="171146189">
    <w:abstractNumId w:val="1"/>
  </w:num>
  <w:num w:numId="6" w16cid:durableId="130291021">
    <w:abstractNumId w:val="1"/>
  </w:num>
  <w:num w:numId="7" w16cid:durableId="1108741513">
    <w:abstractNumId w:val="1"/>
  </w:num>
  <w:num w:numId="8" w16cid:durableId="1305887866">
    <w:abstractNumId w:val="1"/>
  </w:num>
  <w:num w:numId="9" w16cid:durableId="1158229533">
    <w:abstractNumId w:val="5"/>
  </w:num>
  <w:num w:numId="10" w16cid:durableId="821699569">
    <w:abstractNumId w:val="1"/>
  </w:num>
  <w:num w:numId="11" w16cid:durableId="2044093664">
    <w:abstractNumId w:val="1"/>
  </w:num>
  <w:num w:numId="12" w16cid:durableId="348878275">
    <w:abstractNumId w:val="1"/>
  </w:num>
  <w:num w:numId="13" w16cid:durableId="223685700">
    <w:abstractNumId w:val="1"/>
  </w:num>
  <w:num w:numId="14" w16cid:durableId="2052529884">
    <w:abstractNumId w:val="1"/>
  </w:num>
  <w:num w:numId="15" w16cid:durableId="708184776">
    <w:abstractNumId w:val="1"/>
  </w:num>
  <w:num w:numId="16" w16cid:durableId="981882694">
    <w:abstractNumId w:val="1"/>
  </w:num>
  <w:num w:numId="17" w16cid:durableId="440421302">
    <w:abstractNumId w:val="1"/>
  </w:num>
  <w:num w:numId="18" w16cid:durableId="859853267">
    <w:abstractNumId w:val="3"/>
  </w:num>
  <w:num w:numId="19" w16cid:durableId="1406411090">
    <w:abstractNumId w:val="2"/>
  </w:num>
  <w:num w:numId="20" w16cid:durableId="763846272">
    <w:abstractNumId w:val="1"/>
  </w:num>
  <w:num w:numId="21" w16cid:durableId="1155684399">
    <w:abstractNumId w:val="1"/>
  </w:num>
  <w:num w:numId="22" w16cid:durableId="1082946004">
    <w:abstractNumId w:val="1"/>
  </w:num>
  <w:num w:numId="23" w16cid:durableId="1289432315">
    <w:abstractNumId w:val="1"/>
  </w:num>
  <w:num w:numId="24" w16cid:durableId="1192062508">
    <w:abstractNumId w:val="1"/>
  </w:num>
  <w:num w:numId="25" w16cid:durableId="896160688">
    <w:abstractNumId w:val="1"/>
  </w:num>
  <w:num w:numId="26" w16cid:durableId="1272471100">
    <w:abstractNumId w:val="1"/>
  </w:num>
  <w:num w:numId="27" w16cid:durableId="525216636">
    <w:abstractNumId w:val="1"/>
  </w:num>
  <w:num w:numId="28" w16cid:durableId="772749305">
    <w:abstractNumId w:val="1"/>
  </w:num>
  <w:num w:numId="29" w16cid:durableId="2068720863">
    <w:abstractNumId w:val="1"/>
  </w:num>
  <w:num w:numId="30" w16cid:durableId="2065828536">
    <w:abstractNumId w:val="1"/>
  </w:num>
  <w:num w:numId="31" w16cid:durableId="1021277533">
    <w:abstractNumId w:val="1"/>
  </w:num>
  <w:num w:numId="32" w16cid:durableId="87889681">
    <w:abstractNumId w:val="1"/>
  </w:num>
  <w:num w:numId="33" w16cid:durableId="1065494838">
    <w:abstractNumId w:val="1"/>
  </w:num>
  <w:num w:numId="34" w16cid:durableId="912356884">
    <w:abstractNumId w:val="1"/>
  </w:num>
  <w:num w:numId="35" w16cid:durableId="1208909402">
    <w:abstractNumId w:val="6"/>
  </w:num>
  <w:num w:numId="36" w16cid:durableId="196307604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AE"/>
    <w:rsid w:val="00016648"/>
    <w:rsid w:val="00020AFD"/>
    <w:rsid w:val="00030112"/>
    <w:rsid w:val="0003141B"/>
    <w:rsid w:val="00044051"/>
    <w:rsid w:val="00045D2A"/>
    <w:rsid w:val="00046C23"/>
    <w:rsid w:val="00051F73"/>
    <w:rsid w:val="00052993"/>
    <w:rsid w:val="00067227"/>
    <w:rsid w:val="0007168E"/>
    <w:rsid w:val="00073D3B"/>
    <w:rsid w:val="000745D6"/>
    <w:rsid w:val="0009298C"/>
    <w:rsid w:val="00093896"/>
    <w:rsid w:val="0009623A"/>
    <w:rsid w:val="000A0785"/>
    <w:rsid w:val="000A1457"/>
    <w:rsid w:val="000A4C89"/>
    <w:rsid w:val="000B37E9"/>
    <w:rsid w:val="000C64F3"/>
    <w:rsid w:val="000D1472"/>
    <w:rsid w:val="000E0156"/>
    <w:rsid w:val="000E67A6"/>
    <w:rsid w:val="00110C5A"/>
    <w:rsid w:val="00125641"/>
    <w:rsid w:val="001256FA"/>
    <w:rsid w:val="00135E77"/>
    <w:rsid w:val="00137560"/>
    <w:rsid w:val="001460A8"/>
    <w:rsid w:val="001518C4"/>
    <w:rsid w:val="00157D9A"/>
    <w:rsid w:val="00166430"/>
    <w:rsid w:val="00172E5A"/>
    <w:rsid w:val="0017332D"/>
    <w:rsid w:val="00177EE4"/>
    <w:rsid w:val="00183EE9"/>
    <w:rsid w:val="00184191"/>
    <w:rsid w:val="00186CF4"/>
    <w:rsid w:val="001916FB"/>
    <w:rsid w:val="00192115"/>
    <w:rsid w:val="001A0082"/>
    <w:rsid w:val="001A4E06"/>
    <w:rsid w:val="001B4F70"/>
    <w:rsid w:val="001C5BCE"/>
    <w:rsid w:val="001C6BA3"/>
    <w:rsid w:val="001D3F93"/>
    <w:rsid w:val="001D5BA3"/>
    <w:rsid w:val="001E48BC"/>
    <w:rsid w:val="001F6003"/>
    <w:rsid w:val="001F71E0"/>
    <w:rsid w:val="00201BF1"/>
    <w:rsid w:val="00211C69"/>
    <w:rsid w:val="00215897"/>
    <w:rsid w:val="00216A68"/>
    <w:rsid w:val="00223B65"/>
    <w:rsid w:val="002240B7"/>
    <w:rsid w:val="00224255"/>
    <w:rsid w:val="002276B3"/>
    <w:rsid w:val="00231392"/>
    <w:rsid w:val="0023348B"/>
    <w:rsid w:val="002335E0"/>
    <w:rsid w:val="002431AF"/>
    <w:rsid w:val="002442F4"/>
    <w:rsid w:val="00246137"/>
    <w:rsid w:val="0025624D"/>
    <w:rsid w:val="00263F65"/>
    <w:rsid w:val="00264D5E"/>
    <w:rsid w:val="0027702E"/>
    <w:rsid w:val="00280395"/>
    <w:rsid w:val="00292063"/>
    <w:rsid w:val="00292A6D"/>
    <w:rsid w:val="00292E91"/>
    <w:rsid w:val="002A299E"/>
    <w:rsid w:val="002A5378"/>
    <w:rsid w:val="002B2F7D"/>
    <w:rsid w:val="002B7F6E"/>
    <w:rsid w:val="002C21CF"/>
    <w:rsid w:val="002C2D9B"/>
    <w:rsid w:val="002C530A"/>
    <w:rsid w:val="002C60EF"/>
    <w:rsid w:val="002C6BF4"/>
    <w:rsid w:val="002D3255"/>
    <w:rsid w:val="002E013F"/>
    <w:rsid w:val="002E0D4D"/>
    <w:rsid w:val="002E164D"/>
    <w:rsid w:val="002E17C6"/>
    <w:rsid w:val="002E2303"/>
    <w:rsid w:val="002E565D"/>
    <w:rsid w:val="00300392"/>
    <w:rsid w:val="00301B1E"/>
    <w:rsid w:val="003045A4"/>
    <w:rsid w:val="00305848"/>
    <w:rsid w:val="00307FAE"/>
    <w:rsid w:val="00312A64"/>
    <w:rsid w:val="00316D49"/>
    <w:rsid w:val="00317CF8"/>
    <w:rsid w:val="0034048C"/>
    <w:rsid w:val="00342FFB"/>
    <w:rsid w:val="0035775E"/>
    <w:rsid w:val="00357B9A"/>
    <w:rsid w:val="00365937"/>
    <w:rsid w:val="003757C9"/>
    <w:rsid w:val="00386236"/>
    <w:rsid w:val="003914A4"/>
    <w:rsid w:val="00392E09"/>
    <w:rsid w:val="00397A85"/>
    <w:rsid w:val="003A7012"/>
    <w:rsid w:val="003B0995"/>
    <w:rsid w:val="003B1981"/>
    <w:rsid w:val="003B2F68"/>
    <w:rsid w:val="003C07E3"/>
    <w:rsid w:val="003C0837"/>
    <w:rsid w:val="003C1845"/>
    <w:rsid w:val="003C3D23"/>
    <w:rsid w:val="003C4DD9"/>
    <w:rsid w:val="003C563E"/>
    <w:rsid w:val="003C7ED3"/>
    <w:rsid w:val="003D6973"/>
    <w:rsid w:val="003D731C"/>
    <w:rsid w:val="003E62A5"/>
    <w:rsid w:val="00421DDE"/>
    <w:rsid w:val="004254D0"/>
    <w:rsid w:val="004317BD"/>
    <w:rsid w:val="00435F77"/>
    <w:rsid w:val="00436F77"/>
    <w:rsid w:val="00440389"/>
    <w:rsid w:val="00441C70"/>
    <w:rsid w:val="00445360"/>
    <w:rsid w:val="00447B27"/>
    <w:rsid w:val="00447E23"/>
    <w:rsid w:val="00454206"/>
    <w:rsid w:val="00467E47"/>
    <w:rsid w:val="00472285"/>
    <w:rsid w:val="00475FFA"/>
    <w:rsid w:val="0048125D"/>
    <w:rsid w:val="004A0C63"/>
    <w:rsid w:val="004A6D09"/>
    <w:rsid w:val="004B48AE"/>
    <w:rsid w:val="004C5680"/>
    <w:rsid w:val="004C5CFB"/>
    <w:rsid w:val="004D01A6"/>
    <w:rsid w:val="004D0A6D"/>
    <w:rsid w:val="004D51E9"/>
    <w:rsid w:val="004E3174"/>
    <w:rsid w:val="004E6449"/>
    <w:rsid w:val="004F46C3"/>
    <w:rsid w:val="0050504A"/>
    <w:rsid w:val="00510B01"/>
    <w:rsid w:val="00516222"/>
    <w:rsid w:val="00525BE9"/>
    <w:rsid w:val="00536830"/>
    <w:rsid w:val="00536933"/>
    <w:rsid w:val="005400AE"/>
    <w:rsid w:val="00540619"/>
    <w:rsid w:val="00547C2C"/>
    <w:rsid w:val="005539CC"/>
    <w:rsid w:val="00555BD3"/>
    <w:rsid w:val="00560DFE"/>
    <w:rsid w:val="00566999"/>
    <w:rsid w:val="00576EA9"/>
    <w:rsid w:val="005806A0"/>
    <w:rsid w:val="00583DAC"/>
    <w:rsid w:val="00585A95"/>
    <w:rsid w:val="005868CB"/>
    <w:rsid w:val="005915E3"/>
    <w:rsid w:val="005942B0"/>
    <w:rsid w:val="00596D24"/>
    <w:rsid w:val="005A01ED"/>
    <w:rsid w:val="005A136A"/>
    <w:rsid w:val="005A57FA"/>
    <w:rsid w:val="005A6412"/>
    <w:rsid w:val="005B04F4"/>
    <w:rsid w:val="005B4FC1"/>
    <w:rsid w:val="005B6B3D"/>
    <w:rsid w:val="005C4EC9"/>
    <w:rsid w:val="005C76DC"/>
    <w:rsid w:val="005E0FC2"/>
    <w:rsid w:val="005F0B9F"/>
    <w:rsid w:val="005F10DC"/>
    <w:rsid w:val="00611B6C"/>
    <w:rsid w:val="00616046"/>
    <w:rsid w:val="00616131"/>
    <w:rsid w:val="00620899"/>
    <w:rsid w:val="006340B8"/>
    <w:rsid w:val="00647447"/>
    <w:rsid w:val="00647DAA"/>
    <w:rsid w:val="00650C1B"/>
    <w:rsid w:val="00680143"/>
    <w:rsid w:val="00682005"/>
    <w:rsid w:val="006856E3"/>
    <w:rsid w:val="006960EB"/>
    <w:rsid w:val="006B1209"/>
    <w:rsid w:val="006B2503"/>
    <w:rsid w:val="006B3715"/>
    <w:rsid w:val="006B4FF2"/>
    <w:rsid w:val="006B651F"/>
    <w:rsid w:val="006B73B5"/>
    <w:rsid w:val="006C73C4"/>
    <w:rsid w:val="006D498E"/>
    <w:rsid w:val="006D69F7"/>
    <w:rsid w:val="006E17D6"/>
    <w:rsid w:val="006E4E10"/>
    <w:rsid w:val="006E612A"/>
    <w:rsid w:val="00701236"/>
    <w:rsid w:val="00705DB5"/>
    <w:rsid w:val="007112F0"/>
    <w:rsid w:val="00716CA8"/>
    <w:rsid w:val="00727B89"/>
    <w:rsid w:val="0073087F"/>
    <w:rsid w:val="00756005"/>
    <w:rsid w:val="0076126A"/>
    <w:rsid w:val="007735A0"/>
    <w:rsid w:val="007916C4"/>
    <w:rsid w:val="007B036C"/>
    <w:rsid w:val="007B0DE4"/>
    <w:rsid w:val="007B4A2A"/>
    <w:rsid w:val="007B71D9"/>
    <w:rsid w:val="007D1AD8"/>
    <w:rsid w:val="007D33F7"/>
    <w:rsid w:val="007D4D02"/>
    <w:rsid w:val="007E4E29"/>
    <w:rsid w:val="007E7C35"/>
    <w:rsid w:val="007F024F"/>
    <w:rsid w:val="008004A3"/>
    <w:rsid w:val="0080062D"/>
    <w:rsid w:val="00813DB0"/>
    <w:rsid w:val="00813F75"/>
    <w:rsid w:val="00825EBD"/>
    <w:rsid w:val="00847D3A"/>
    <w:rsid w:val="00854EE5"/>
    <w:rsid w:val="00860FD3"/>
    <w:rsid w:val="0086103A"/>
    <w:rsid w:val="008820E1"/>
    <w:rsid w:val="008825D9"/>
    <w:rsid w:val="00883148"/>
    <w:rsid w:val="00891669"/>
    <w:rsid w:val="00894E19"/>
    <w:rsid w:val="00897A86"/>
    <w:rsid w:val="008A272C"/>
    <w:rsid w:val="008B108B"/>
    <w:rsid w:val="008B4ED5"/>
    <w:rsid w:val="008B7883"/>
    <w:rsid w:val="008C30DF"/>
    <w:rsid w:val="008D072A"/>
    <w:rsid w:val="008D1C02"/>
    <w:rsid w:val="008D2E95"/>
    <w:rsid w:val="008D45A6"/>
    <w:rsid w:val="008E1CA5"/>
    <w:rsid w:val="008F2070"/>
    <w:rsid w:val="008F48D4"/>
    <w:rsid w:val="008F55D4"/>
    <w:rsid w:val="0090025A"/>
    <w:rsid w:val="00906A54"/>
    <w:rsid w:val="00914E4D"/>
    <w:rsid w:val="0092049F"/>
    <w:rsid w:val="009212F1"/>
    <w:rsid w:val="0092621D"/>
    <w:rsid w:val="009327C9"/>
    <w:rsid w:val="009478C6"/>
    <w:rsid w:val="00950EAD"/>
    <w:rsid w:val="00962654"/>
    <w:rsid w:val="00971D3C"/>
    <w:rsid w:val="009775AC"/>
    <w:rsid w:val="00990750"/>
    <w:rsid w:val="0099211B"/>
    <w:rsid w:val="009A1FC0"/>
    <w:rsid w:val="009B46AC"/>
    <w:rsid w:val="009C16AD"/>
    <w:rsid w:val="009C2E8E"/>
    <w:rsid w:val="009C6207"/>
    <w:rsid w:val="009D2930"/>
    <w:rsid w:val="009D57F9"/>
    <w:rsid w:val="009E048D"/>
    <w:rsid w:val="00A00714"/>
    <w:rsid w:val="00A0312C"/>
    <w:rsid w:val="00A10C4B"/>
    <w:rsid w:val="00A13FA1"/>
    <w:rsid w:val="00A16BD3"/>
    <w:rsid w:val="00A2656B"/>
    <w:rsid w:val="00A26E2E"/>
    <w:rsid w:val="00A33911"/>
    <w:rsid w:val="00A44BA3"/>
    <w:rsid w:val="00A52B4B"/>
    <w:rsid w:val="00A52C6E"/>
    <w:rsid w:val="00A52D0A"/>
    <w:rsid w:val="00A5351E"/>
    <w:rsid w:val="00A568AA"/>
    <w:rsid w:val="00A81C86"/>
    <w:rsid w:val="00A93506"/>
    <w:rsid w:val="00AA4680"/>
    <w:rsid w:val="00AB4776"/>
    <w:rsid w:val="00AC195C"/>
    <w:rsid w:val="00AC6401"/>
    <w:rsid w:val="00AC7512"/>
    <w:rsid w:val="00AD4DB2"/>
    <w:rsid w:val="00AE17C6"/>
    <w:rsid w:val="00B00AB9"/>
    <w:rsid w:val="00B056A7"/>
    <w:rsid w:val="00B13887"/>
    <w:rsid w:val="00B15438"/>
    <w:rsid w:val="00B1787E"/>
    <w:rsid w:val="00B22999"/>
    <w:rsid w:val="00B25988"/>
    <w:rsid w:val="00B33B9C"/>
    <w:rsid w:val="00B40001"/>
    <w:rsid w:val="00B42E4E"/>
    <w:rsid w:val="00B44CE1"/>
    <w:rsid w:val="00B53546"/>
    <w:rsid w:val="00B868FC"/>
    <w:rsid w:val="00B9266A"/>
    <w:rsid w:val="00BA3686"/>
    <w:rsid w:val="00BA5474"/>
    <w:rsid w:val="00BB411F"/>
    <w:rsid w:val="00BB57FB"/>
    <w:rsid w:val="00BB7DD5"/>
    <w:rsid w:val="00BC1380"/>
    <w:rsid w:val="00BC2A87"/>
    <w:rsid w:val="00BD0D8D"/>
    <w:rsid w:val="00BD4434"/>
    <w:rsid w:val="00BD6340"/>
    <w:rsid w:val="00BE09AA"/>
    <w:rsid w:val="00BE0A6D"/>
    <w:rsid w:val="00BE3735"/>
    <w:rsid w:val="00BE68AF"/>
    <w:rsid w:val="00C10236"/>
    <w:rsid w:val="00C22A51"/>
    <w:rsid w:val="00C32B7B"/>
    <w:rsid w:val="00C645FA"/>
    <w:rsid w:val="00C660C4"/>
    <w:rsid w:val="00C75DF3"/>
    <w:rsid w:val="00C75EEE"/>
    <w:rsid w:val="00C80BD3"/>
    <w:rsid w:val="00C83D12"/>
    <w:rsid w:val="00C942DB"/>
    <w:rsid w:val="00CA1C8B"/>
    <w:rsid w:val="00CA33DD"/>
    <w:rsid w:val="00CA386B"/>
    <w:rsid w:val="00CA6E2E"/>
    <w:rsid w:val="00CB1AA7"/>
    <w:rsid w:val="00CB49CB"/>
    <w:rsid w:val="00CB49D5"/>
    <w:rsid w:val="00CB5BAA"/>
    <w:rsid w:val="00CC5C26"/>
    <w:rsid w:val="00CD3C2C"/>
    <w:rsid w:val="00CE3201"/>
    <w:rsid w:val="00CF3390"/>
    <w:rsid w:val="00CF6283"/>
    <w:rsid w:val="00D0119A"/>
    <w:rsid w:val="00D03DAA"/>
    <w:rsid w:val="00D26FD3"/>
    <w:rsid w:val="00D270EC"/>
    <w:rsid w:val="00D4360C"/>
    <w:rsid w:val="00D439FD"/>
    <w:rsid w:val="00D51BA8"/>
    <w:rsid w:val="00D807A3"/>
    <w:rsid w:val="00D93146"/>
    <w:rsid w:val="00DA2DF6"/>
    <w:rsid w:val="00DA4C7E"/>
    <w:rsid w:val="00DA642A"/>
    <w:rsid w:val="00DA6A19"/>
    <w:rsid w:val="00DB0EFF"/>
    <w:rsid w:val="00DB1BB5"/>
    <w:rsid w:val="00DC3996"/>
    <w:rsid w:val="00DD722A"/>
    <w:rsid w:val="00DE72A1"/>
    <w:rsid w:val="00DF3368"/>
    <w:rsid w:val="00E046F3"/>
    <w:rsid w:val="00E204C2"/>
    <w:rsid w:val="00E26B6B"/>
    <w:rsid w:val="00E31932"/>
    <w:rsid w:val="00E359DA"/>
    <w:rsid w:val="00E56EB4"/>
    <w:rsid w:val="00E61F24"/>
    <w:rsid w:val="00E6273F"/>
    <w:rsid w:val="00E6369C"/>
    <w:rsid w:val="00E72432"/>
    <w:rsid w:val="00E73957"/>
    <w:rsid w:val="00E747C2"/>
    <w:rsid w:val="00E76783"/>
    <w:rsid w:val="00E831EB"/>
    <w:rsid w:val="00E832F9"/>
    <w:rsid w:val="00E84C44"/>
    <w:rsid w:val="00E86473"/>
    <w:rsid w:val="00E872C7"/>
    <w:rsid w:val="00E9064F"/>
    <w:rsid w:val="00E9336F"/>
    <w:rsid w:val="00E95D3B"/>
    <w:rsid w:val="00E972C9"/>
    <w:rsid w:val="00EB06AE"/>
    <w:rsid w:val="00EB1603"/>
    <w:rsid w:val="00EB55F4"/>
    <w:rsid w:val="00EC62F8"/>
    <w:rsid w:val="00ED26A9"/>
    <w:rsid w:val="00EE1164"/>
    <w:rsid w:val="00EE1A3E"/>
    <w:rsid w:val="00EE7954"/>
    <w:rsid w:val="00F025D8"/>
    <w:rsid w:val="00F07A7B"/>
    <w:rsid w:val="00F1640A"/>
    <w:rsid w:val="00F21F97"/>
    <w:rsid w:val="00F23E74"/>
    <w:rsid w:val="00F27173"/>
    <w:rsid w:val="00F32DE5"/>
    <w:rsid w:val="00F62399"/>
    <w:rsid w:val="00F763CE"/>
    <w:rsid w:val="00F76E80"/>
    <w:rsid w:val="00F80E02"/>
    <w:rsid w:val="00F838A5"/>
    <w:rsid w:val="00F908D8"/>
    <w:rsid w:val="00F92BB6"/>
    <w:rsid w:val="00FA6DD2"/>
    <w:rsid w:val="00FC1450"/>
    <w:rsid w:val="00FC574F"/>
    <w:rsid w:val="00FC752D"/>
    <w:rsid w:val="00FE1F0F"/>
    <w:rsid w:val="00FE248F"/>
    <w:rsid w:val="00FE38B6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0ED1BD"/>
  <w15:docId w15:val="{FFBD078F-334A-4EE4-9F56-A5B18D3D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930"/>
    <w:pPr>
      <w:keepNext/>
      <w:numPr>
        <w:numId w:val="1"/>
      </w:numPr>
      <w:spacing w:before="240" w:after="60" w:line="276" w:lineRule="auto"/>
      <w:outlineLvl w:val="0"/>
    </w:pPr>
    <w:rPr>
      <w:b/>
      <w:bCs/>
      <w:kern w:val="32"/>
      <w:sz w:val="40"/>
      <w:szCs w:val="32"/>
      <w:lang w:eastAsia="en-US"/>
    </w:rPr>
  </w:style>
  <w:style w:type="paragraph" w:styleId="2">
    <w:name w:val="heading 2"/>
    <w:basedOn w:val="a"/>
    <w:next w:val="a"/>
    <w:link w:val="20"/>
    <w:autoRedefine/>
    <w:unhideWhenUsed/>
    <w:qFormat/>
    <w:rsid w:val="005C4EC9"/>
    <w:pPr>
      <w:keepNext/>
      <w:numPr>
        <w:ilvl w:val="1"/>
        <w:numId w:val="1"/>
      </w:numPr>
      <w:spacing w:before="240" w:after="60" w:line="276" w:lineRule="auto"/>
      <w:outlineLvl w:val="1"/>
    </w:pPr>
    <w:rPr>
      <w:b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D2930"/>
    <w:pPr>
      <w:keepNext/>
      <w:numPr>
        <w:ilvl w:val="2"/>
        <w:numId w:val="1"/>
      </w:numPr>
      <w:spacing w:before="240" w:after="60" w:line="27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D2930"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D2930"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D2930"/>
    <w:pPr>
      <w:numPr>
        <w:ilvl w:val="5"/>
        <w:numId w:val="1"/>
      </w:numPr>
      <w:spacing w:before="240" w:after="60" w:line="276" w:lineRule="auto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D2930"/>
    <w:pPr>
      <w:numPr>
        <w:ilvl w:val="6"/>
        <w:numId w:val="1"/>
      </w:numPr>
      <w:spacing w:before="240" w:after="60" w:line="276" w:lineRule="auto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D2930"/>
    <w:pPr>
      <w:numPr>
        <w:ilvl w:val="7"/>
        <w:numId w:val="1"/>
      </w:numPr>
      <w:spacing w:before="240" w:after="60" w:line="276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D293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, Знак8,ВерхКолонтитул"/>
    <w:basedOn w:val="a"/>
    <w:link w:val="a4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, Знак8 Знак,ВерхКолонтитул Знак"/>
    <w:basedOn w:val="a0"/>
    <w:link w:val="a3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2930"/>
    <w:rPr>
      <w:rFonts w:ascii="Times New Roman" w:eastAsia="Times New Roman" w:hAnsi="Times New Roman" w:cs="Times New Roman"/>
      <w:b/>
      <w:bCs/>
      <w:kern w:val="32"/>
      <w:sz w:val="40"/>
      <w:szCs w:val="32"/>
    </w:rPr>
  </w:style>
  <w:style w:type="character" w:customStyle="1" w:styleId="20">
    <w:name w:val="Заголовок 2 Знак"/>
    <w:basedOn w:val="a0"/>
    <w:link w:val="2"/>
    <w:rsid w:val="005C4EC9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D2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29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29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2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D2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29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D2930"/>
    <w:rPr>
      <w:rFonts w:ascii="Cambria" w:eastAsia="Times New Roman" w:hAnsi="Cambria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A01ED"/>
    <w:pPr>
      <w:tabs>
        <w:tab w:val="left" w:pos="480"/>
        <w:tab w:val="right" w:leader="dot" w:pos="9061"/>
      </w:tabs>
      <w:spacing w:line="360" w:lineRule="auto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D2930"/>
    <w:pPr>
      <w:tabs>
        <w:tab w:val="left" w:pos="880"/>
        <w:tab w:val="right" w:leader="dot" w:pos="9072"/>
      </w:tabs>
      <w:spacing w:line="360" w:lineRule="auto"/>
      <w:ind w:firstLine="238"/>
    </w:pPr>
    <w:rPr>
      <w:rFonts w:eastAsia="Calibri"/>
      <w:szCs w:val="22"/>
      <w:lang w:eastAsia="en-US"/>
    </w:rPr>
  </w:style>
  <w:style w:type="character" w:styleId="a7">
    <w:name w:val="Hyperlink"/>
    <w:uiPriority w:val="99"/>
    <w:unhideWhenUsed/>
    <w:rsid w:val="009D2930"/>
    <w:rPr>
      <w:color w:val="0000FF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9D29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link w:val="a9"/>
    <w:uiPriority w:val="34"/>
    <w:qFormat/>
    <w:rsid w:val="00D03D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39"/>
    <w:rsid w:val="0035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21F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F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F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21F9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F9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caption"/>
    <w:basedOn w:val="a"/>
    <w:next w:val="a"/>
    <w:link w:val="af3"/>
    <w:uiPriority w:val="35"/>
    <w:unhideWhenUsed/>
    <w:qFormat/>
    <w:rsid w:val="00A0071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2">
    <w:name w:val="Верхний колонтитул Знак1"/>
    <w:uiPriority w:val="99"/>
    <w:rsid w:val="00F908D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4">
    <w:name w:val="ТЕКСТ ГРАД"/>
    <w:basedOn w:val="a"/>
    <w:link w:val="af5"/>
    <w:qFormat/>
    <w:rsid w:val="00E76783"/>
    <w:pPr>
      <w:keepNext/>
      <w:spacing w:line="360" w:lineRule="auto"/>
      <w:ind w:firstLine="709"/>
      <w:jc w:val="both"/>
    </w:pPr>
    <w:rPr>
      <w:lang w:val="x-none" w:eastAsia="x-none"/>
    </w:rPr>
  </w:style>
  <w:style w:type="character" w:customStyle="1" w:styleId="af5">
    <w:name w:val="ТЕКСТ ГРАД Знак"/>
    <w:link w:val="af4"/>
    <w:rsid w:val="00E767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Подсистемы обычный"/>
    <w:basedOn w:val="a"/>
    <w:link w:val="af7"/>
    <w:qFormat/>
    <w:rsid w:val="00E76783"/>
    <w:pPr>
      <w:suppressAutoHyphens/>
      <w:spacing w:line="360" w:lineRule="auto"/>
      <w:ind w:firstLine="567"/>
      <w:jc w:val="both"/>
    </w:pPr>
    <w:rPr>
      <w:lang w:val="x-none" w:eastAsia="ar-SA"/>
    </w:rPr>
  </w:style>
  <w:style w:type="character" w:customStyle="1" w:styleId="af7">
    <w:name w:val="Подсистемы обычный Знак"/>
    <w:link w:val="af6"/>
    <w:rsid w:val="00E767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8">
    <w:name w:val="Формат рисунка"/>
    <w:basedOn w:val="af2"/>
    <w:link w:val="af9"/>
    <w:qFormat/>
    <w:rsid w:val="00E76783"/>
    <w:pPr>
      <w:spacing w:line="360" w:lineRule="auto"/>
      <w:jc w:val="center"/>
    </w:pPr>
    <w:rPr>
      <w:rFonts w:ascii="Arial" w:hAnsi="Arial"/>
      <w:b/>
      <w:bCs/>
      <w:i w:val="0"/>
      <w:iCs w:val="0"/>
      <w:color w:val="auto"/>
      <w:sz w:val="22"/>
      <w:szCs w:val="22"/>
      <w:lang w:val="x-none" w:eastAsia="x-none"/>
    </w:rPr>
  </w:style>
  <w:style w:type="character" w:customStyle="1" w:styleId="af9">
    <w:name w:val="Формат рисунка Знак"/>
    <w:basedOn w:val="a0"/>
    <w:link w:val="af8"/>
    <w:rsid w:val="00E767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f3">
    <w:name w:val="Название объекта Знак"/>
    <w:link w:val="af2"/>
    <w:uiPriority w:val="35"/>
    <w:rsid w:val="00510B01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13">
    <w:name w:val="Нижний колонтитул Знак1"/>
    <w:uiPriority w:val="99"/>
    <w:rsid w:val="001460A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S">
    <w:name w:val="S_Титульный"/>
    <w:basedOn w:val="a"/>
    <w:rsid w:val="00292E91"/>
    <w:pPr>
      <w:spacing w:line="360" w:lineRule="auto"/>
      <w:ind w:left="3240"/>
      <w:jc w:val="right"/>
    </w:pPr>
    <w:rPr>
      <w:b/>
      <w:sz w:val="32"/>
      <w:szCs w:val="32"/>
    </w:rPr>
  </w:style>
  <w:style w:type="character" w:customStyle="1" w:styleId="a9">
    <w:name w:val="Абзац списка Знак"/>
    <w:link w:val="a8"/>
    <w:uiPriority w:val="34"/>
    <w:locked/>
    <w:rsid w:val="007D33F7"/>
    <w:rPr>
      <w:rFonts w:eastAsiaTheme="minorHAnsi"/>
    </w:rPr>
  </w:style>
  <w:style w:type="paragraph" w:styleId="31">
    <w:name w:val="toc 3"/>
    <w:basedOn w:val="a"/>
    <w:next w:val="a"/>
    <w:autoRedefine/>
    <w:uiPriority w:val="39"/>
    <w:unhideWhenUsed/>
    <w:rsid w:val="00215897"/>
    <w:pPr>
      <w:tabs>
        <w:tab w:val="left" w:pos="1320"/>
        <w:tab w:val="right" w:leader="dot" w:pos="9072"/>
      </w:tabs>
      <w:spacing w:after="100"/>
      <w:ind w:left="480"/>
    </w:pPr>
  </w:style>
  <w:style w:type="character" w:customStyle="1" w:styleId="prompt-unix">
    <w:name w:val="prompt-unix"/>
    <w:basedOn w:val="a0"/>
    <w:rsid w:val="00C6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64B3-D8C6-4098-8AA9-4AB74341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10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Омельянчук Дмитрий Александрович</dc:creator>
  <cp:keywords/>
  <dc:description/>
  <cp:lastModifiedBy>Омельянчук Дмитрий Александрович</cp:lastModifiedBy>
  <cp:revision>26</cp:revision>
  <dcterms:created xsi:type="dcterms:W3CDTF">2024-04-25T09:50:00Z</dcterms:created>
  <dcterms:modified xsi:type="dcterms:W3CDTF">2024-09-27T07:38:00Z</dcterms:modified>
</cp:coreProperties>
</file>